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30" w:rsidRPr="009C4CF4" w:rsidRDefault="00333C30" w:rsidP="00333C30">
      <w:pPr>
        <w:pStyle w:val="10"/>
        <w:jc w:val="center"/>
        <w:rPr>
          <w:b/>
          <w:caps/>
          <w:sz w:val="28"/>
          <w:szCs w:val="28"/>
          <w:lang w:val="uk-UA"/>
        </w:rPr>
      </w:pPr>
      <w:r w:rsidRPr="009C4CF4">
        <w:rPr>
          <w:noProof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4pt;margin-top:-10.55pt;width:30.35pt;height:41.65pt;z-index:251658752;mso-wrap-distance-left:9.05pt;mso-wrap-distance-right:9.05pt;mso-position-horizontal-relative:page">
            <v:imagedata r:id="rId5" o:title=""/>
            <w10:wrap type="square" anchorx="page"/>
          </v:shape>
          <o:OLEObject Type="Embed" ProgID="Word.Picture.8" ShapeID="_x0000_s1028" DrawAspect="Content" ObjectID="_1750595159" r:id="rId6"/>
        </w:object>
      </w:r>
    </w:p>
    <w:p w:rsidR="00333C30" w:rsidRPr="009C4CF4" w:rsidRDefault="008176AD" w:rsidP="00333C30">
      <w:pPr>
        <w:pStyle w:val="10"/>
        <w:rPr>
          <w:b/>
          <w:caps/>
          <w:sz w:val="28"/>
          <w:szCs w:val="28"/>
          <w:lang w:val="uk-UA"/>
        </w:rPr>
      </w:pPr>
      <w:r w:rsidRPr="009C4CF4">
        <w:rPr>
          <w:b/>
          <w:cap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66675</wp:posOffset>
                </wp:positionV>
                <wp:extent cx="27362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46C8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5.25pt" to="230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hY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7zx4dpnk0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"/>
            </w:pict>
          </mc:Fallback>
        </mc:AlternateContent>
      </w:r>
      <w:r w:rsidRPr="009C4CF4">
        <w:rPr>
          <w:b/>
          <w:cap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66675</wp:posOffset>
                </wp:positionV>
                <wp:extent cx="265303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94FE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pt,5.25pt" to="482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k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Zz6bp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"/>
            </w:pict>
          </mc:Fallback>
        </mc:AlternateContent>
      </w:r>
    </w:p>
    <w:p w:rsidR="00335E77" w:rsidRPr="00F069C7" w:rsidRDefault="00335E77" w:rsidP="00335E77">
      <w:pPr>
        <w:pStyle w:val="10"/>
        <w:spacing w:before="360"/>
        <w:rPr>
          <w:b/>
          <w:caps/>
          <w:spacing w:val="16"/>
          <w:sz w:val="6"/>
          <w:szCs w:val="24"/>
          <w:lang w:val="uk-UA"/>
        </w:rPr>
      </w:pPr>
    </w:p>
    <w:p w:rsidR="00333C30" w:rsidRPr="009C4CF4" w:rsidRDefault="00333C30" w:rsidP="00F069C7">
      <w:pPr>
        <w:pStyle w:val="10"/>
        <w:jc w:val="center"/>
        <w:rPr>
          <w:b/>
          <w:caps/>
          <w:spacing w:val="16"/>
          <w:sz w:val="24"/>
          <w:szCs w:val="24"/>
          <w:lang w:val="uk-UA"/>
        </w:rPr>
      </w:pPr>
      <w:r w:rsidRPr="009C4CF4">
        <w:rPr>
          <w:b/>
          <w:caps/>
          <w:spacing w:val="16"/>
          <w:sz w:val="24"/>
          <w:szCs w:val="24"/>
          <w:lang w:val="uk-UA"/>
        </w:rPr>
        <w:t>державне агентство лісових ресурсів україни</w:t>
      </w:r>
    </w:p>
    <w:p w:rsidR="00333C30" w:rsidRPr="009C4CF4" w:rsidRDefault="00333C30" w:rsidP="008A26A0">
      <w:pPr>
        <w:pStyle w:val="10"/>
        <w:spacing w:before="120"/>
        <w:jc w:val="center"/>
        <w:rPr>
          <w:b/>
          <w:caps/>
          <w:sz w:val="32"/>
          <w:szCs w:val="28"/>
          <w:lang w:val="uk-UA"/>
        </w:rPr>
      </w:pPr>
      <w:r w:rsidRPr="009C4CF4">
        <w:rPr>
          <w:b/>
          <w:caps/>
          <w:sz w:val="32"/>
          <w:szCs w:val="28"/>
          <w:lang w:val="uk-UA"/>
        </w:rPr>
        <w:t xml:space="preserve">Центрально-Західне міжрегіональне  УПРАВЛІННЯ </w:t>
      </w:r>
    </w:p>
    <w:p w:rsidR="00333C30" w:rsidRPr="009C4CF4" w:rsidRDefault="00333C30" w:rsidP="00333C30">
      <w:pPr>
        <w:pStyle w:val="10"/>
        <w:jc w:val="center"/>
        <w:rPr>
          <w:b/>
          <w:caps/>
          <w:sz w:val="32"/>
          <w:szCs w:val="28"/>
          <w:lang w:val="uk-UA"/>
        </w:rPr>
      </w:pPr>
      <w:r w:rsidRPr="009C4CF4">
        <w:rPr>
          <w:b/>
          <w:caps/>
          <w:sz w:val="32"/>
          <w:szCs w:val="28"/>
          <w:lang w:val="uk-UA"/>
        </w:rPr>
        <w:t xml:space="preserve">ЛІСОВОГО та мисливського ГОСПОДАРСТВА </w:t>
      </w:r>
    </w:p>
    <w:p w:rsidR="00333C30" w:rsidRPr="009C4CF4" w:rsidRDefault="00333C30" w:rsidP="00333C30">
      <w:pPr>
        <w:pStyle w:val="10"/>
        <w:rPr>
          <w:rFonts w:eastAsia="Arial Unicode MS" w:cs="Arial Unicode MS"/>
          <w:b/>
          <w:caps/>
          <w:sz w:val="14"/>
          <w:szCs w:val="28"/>
          <w:lang w:val="uk-UA"/>
        </w:rPr>
      </w:pPr>
    </w:p>
    <w:p w:rsidR="00333C30" w:rsidRPr="009C4CF4" w:rsidRDefault="00333C30" w:rsidP="004C1978">
      <w:pPr>
        <w:pStyle w:val="a7"/>
        <w:spacing w:before="0" w:beforeAutospacing="0" w:after="0" w:afterAutospacing="0"/>
        <w:rPr>
          <w:rStyle w:val="a8"/>
          <w:b w:val="0"/>
          <w:sz w:val="44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5049"/>
      </w:tblGrid>
      <w:tr w:rsidR="007D39EC" w:rsidRPr="009C4CF4" w:rsidTr="007D39EC">
        <w:tc>
          <w:tcPr>
            <w:tcW w:w="4927" w:type="dxa"/>
          </w:tcPr>
          <w:p w:rsidR="00333C30" w:rsidRPr="009C4CF4" w:rsidRDefault="007D39EC" w:rsidP="007D39EC">
            <w:pPr>
              <w:pStyle w:val="a7"/>
              <w:spacing w:before="0" w:beforeAutospacing="0" w:after="0" w:afterAutospacing="0"/>
              <w:jc w:val="center"/>
              <w:rPr>
                <w:rStyle w:val="a8"/>
                <w:sz w:val="28"/>
                <w:szCs w:val="28"/>
                <w:lang w:val="uk-UA"/>
              </w:rPr>
            </w:pPr>
            <w:r w:rsidRPr="009C4CF4">
              <w:rPr>
                <w:rStyle w:val="a8"/>
                <w:sz w:val="28"/>
                <w:szCs w:val="28"/>
                <w:lang w:val="uk-UA"/>
              </w:rPr>
              <w:t>ЗАТВЕРДЖУЮ</w:t>
            </w:r>
          </w:p>
          <w:p w:rsidR="00333C30" w:rsidRPr="009C4CF4" w:rsidRDefault="00333C30" w:rsidP="007D39EC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9C4CF4">
              <w:rPr>
                <w:rStyle w:val="a8"/>
                <w:b w:val="0"/>
                <w:sz w:val="28"/>
                <w:szCs w:val="28"/>
                <w:lang w:val="uk-UA"/>
              </w:rPr>
              <w:t xml:space="preserve">Начальник </w:t>
            </w:r>
            <w:r w:rsidR="007D39EC" w:rsidRPr="009C4CF4">
              <w:rPr>
                <w:rStyle w:val="a8"/>
                <w:b w:val="0"/>
                <w:sz w:val="28"/>
                <w:szCs w:val="28"/>
                <w:lang w:val="uk-UA"/>
              </w:rPr>
              <w:t xml:space="preserve">Центрально-Західного міжрегіонального управління лісового та мисливського господарства </w:t>
            </w:r>
          </w:p>
          <w:p w:rsidR="00333C30" w:rsidRPr="009C4CF4" w:rsidRDefault="00333C30" w:rsidP="007D39EC">
            <w:pPr>
              <w:pStyle w:val="a7"/>
              <w:spacing w:before="240" w:beforeAutospacing="0" w:after="0" w:afterAutospacing="0"/>
              <w:jc w:val="center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9C4CF4">
              <w:rPr>
                <w:rStyle w:val="a8"/>
                <w:b w:val="0"/>
                <w:sz w:val="28"/>
                <w:szCs w:val="28"/>
                <w:lang w:val="uk-UA"/>
              </w:rPr>
              <w:t xml:space="preserve">______________ </w:t>
            </w:r>
            <w:r w:rsidR="00B10172" w:rsidRPr="009C4CF4">
              <w:rPr>
                <w:rStyle w:val="a8"/>
                <w:sz w:val="28"/>
                <w:szCs w:val="28"/>
                <w:lang w:val="uk-UA"/>
              </w:rPr>
              <w:t>Сергій ПЕРОВ</w:t>
            </w:r>
          </w:p>
          <w:p w:rsidR="00333C30" w:rsidRPr="009C4CF4" w:rsidRDefault="008176AD" w:rsidP="008176AD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sz w:val="28"/>
                <w:szCs w:val="28"/>
                <w:lang w:val="uk-UA"/>
              </w:rPr>
            </w:pPr>
            <w:r>
              <w:rPr>
                <w:rStyle w:val="a8"/>
                <w:b w:val="0"/>
                <w:sz w:val="28"/>
                <w:szCs w:val="28"/>
                <w:lang w:val="uk-UA"/>
              </w:rPr>
              <w:t>29</w:t>
            </w:r>
            <w:r w:rsidR="00333C30" w:rsidRPr="009C4CF4">
              <w:rPr>
                <w:rStyle w:val="a8"/>
                <w:b w:val="0"/>
                <w:sz w:val="28"/>
                <w:szCs w:val="28"/>
                <w:lang w:val="uk-UA"/>
              </w:rPr>
              <w:t>.</w:t>
            </w:r>
            <w:r w:rsidR="003E0A49" w:rsidRPr="009C4CF4">
              <w:rPr>
                <w:rStyle w:val="a8"/>
                <w:b w:val="0"/>
                <w:sz w:val="28"/>
                <w:szCs w:val="28"/>
                <w:lang w:val="uk-UA"/>
              </w:rPr>
              <w:t>0</w:t>
            </w:r>
            <w:r>
              <w:rPr>
                <w:rStyle w:val="a8"/>
                <w:b w:val="0"/>
                <w:sz w:val="28"/>
                <w:szCs w:val="28"/>
                <w:lang w:val="uk-UA"/>
              </w:rPr>
              <w:t>6</w:t>
            </w:r>
            <w:r w:rsidR="00333C30" w:rsidRPr="009C4CF4">
              <w:rPr>
                <w:rStyle w:val="a8"/>
                <w:b w:val="0"/>
                <w:sz w:val="28"/>
                <w:szCs w:val="28"/>
                <w:lang w:val="uk-UA"/>
              </w:rPr>
              <w:t>.202</w:t>
            </w:r>
            <w:r w:rsidR="003E0A49" w:rsidRPr="009C4CF4">
              <w:rPr>
                <w:rStyle w:val="a8"/>
                <w:b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104" w:type="dxa"/>
          </w:tcPr>
          <w:p w:rsidR="00F24EA7" w:rsidRPr="009C4CF4" w:rsidRDefault="00C24EFD" w:rsidP="005C6BC6">
            <w:pPr>
              <w:pStyle w:val="a7"/>
              <w:spacing w:before="120" w:beforeAutospacing="0" w:after="0" w:afterAutospacing="0"/>
              <w:ind w:left="176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9C4CF4">
              <w:rPr>
                <w:rStyle w:val="a8"/>
                <w:b w:val="0"/>
                <w:sz w:val="28"/>
                <w:szCs w:val="28"/>
                <w:lang w:val="uk-UA"/>
              </w:rPr>
              <w:t>Введено в дію</w:t>
            </w:r>
            <w:r w:rsidR="00436049" w:rsidRPr="009C4CF4">
              <w:rPr>
                <w:rStyle w:val="a8"/>
                <w:b w:val="0"/>
                <w:sz w:val="28"/>
                <w:szCs w:val="28"/>
                <w:lang w:val="uk-UA"/>
              </w:rPr>
              <w:t xml:space="preserve"> </w:t>
            </w:r>
            <w:r w:rsidR="00436049" w:rsidRPr="009C4CF4">
              <w:rPr>
                <w:rStyle w:val="a8"/>
                <w:b w:val="0"/>
                <w:sz w:val="28"/>
                <w:szCs w:val="28"/>
              </w:rPr>
              <w:t>з 0</w:t>
            </w:r>
            <w:r w:rsidR="008176AD">
              <w:rPr>
                <w:rStyle w:val="a8"/>
                <w:b w:val="0"/>
                <w:sz w:val="28"/>
                <w:szCs w:val="28"/>
                <w:lang w:val="uk-UA"/>
              </w:rPr>
              <w:t>1</w:t>
            </w:r>
            <w:r w:rsidR="00436049" w:rsidRPr="009C4CF4">
              <w:rPr>
                <w:rStyle w:val="a8"/>
                <w:b w:val="0"/>
                <w:sz w:val="28"/>
                <w:szCs w:val="28"/>
              </w:rPr>
              <w:t>.0</w:t>
            </w:r>
            <w:r w:rsidR="008176AD">
              <w:rPr>
                <w:rStyle w:val="a8"/>
                <w:b w:val="0"/>
                <w:sz w:val="28"/>
                <w:szCs w:val="28"/>
                <w:lang w:val="uk-UA"/>
              </w:rPr>
              <w:t>7</w:t>
            </w:r>
            <w:r w:rsidR="00436049" w:rsidRPr="009C4CF4">
              <w:rPr>
                <w:rStyle w:val="a8"/>
                <w:b w:val="0"/>
                <w:sz w:val="28"/>
                <w:szCs w:val="28"/>
              </w:rPr>
              <w:t>.2023</w:t>
            </w:r>
            <w:r w:rsidR="00436049" w:rsidRPr="009C4CF4">
              <w:rPr>
                <w:rStyle w:val="a8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FE0F34" w:rsidRPr="009C4CF4" w:rsidRDefault="0054360B" w:rsidP="00C24EFD">
            <w:pPr>
              <w:ind w:left="176"/>
              <w:jc w:val="right"/>
              <w:rPr>
                <w:rStyle w:val="a8"/>
                <w:b w:val="0"/>
                <w:sz w:val="28"/>
                <w:szCs w:val="28"/>
              </w:rPr>
            </w:pPr>
            <w:r w:rsidRPr="009C4CF4">
              <w:rPr>
                <w:rStyle w:val="a8"/>
                <w:b w:val="0"/>
                <w:sz w:val="28"/>
                <w:szCs w:val="28"/>
              </w:rPr>
              <w:t xml:space="preserve">наказом  </w:t>
            </w:r>
            <w:r w:rsidR="007D39EC" w:rsidRPr="009C4CF4">
              <w:rPr>
                <w:rStyle w:val="a8"/>
                <w:b w:val="0"/>
                <w:sz w:val="28"/>
                <w:szCs w:val="28"/>
              </w:rPr>
              <w:t xml:space="preserve">Центрально-Західного міжрегіонального управління лісового та мисливського господарства </w:t>
            </w:r>
          </w:p>
          <w:p w:rsidR="007D39EC" w:rsidRPr="009C4CF4" w:rsidRDefault="00FE0F34" w:rsidP="00C24EFD">
            <w:pPr>
              <w:ind w:left="176"/>
              <w:jc w:val="right"/>
              <w:rPr>
                <w:rStyle w:val="a8"/>
                <w:b w:val="0"/>
                <w:sz w:val="28"/>
                <w:szCs w:val="28"/>
              </w:rPr>
            </w:pPr>
            <w:r w:rsidRPr="009C4CF4">
              <w:rPr>
                <w:rStyle w:val="a8"/>
                <w:b w:val="0"/>
                <w:sz w:val="28"/>
                <w:szCs w:val="28"/>
              </w:rPr>
              <w:t xml:space="preserve"> </w:t>
            </w:r>
            <w:r w:rsidR="007D39EC" w:rsidRPr="009C4CF4">
              <w:rPr>
                <w:rStyle w:val="a8"/>
                <w:b w:val="0"/>
                <w:sz w:val="28"/>
                <w:szCs w:val="28"/>
              </w:rPr>
              <w:t xml:space="preserve">від </w:t>
            </w:r>
            <w:r w:rsidR="008176AD">
              <w:rPr>
                <w:rStyle w:val="a8"/>
                <w:b w:val="0"/>
                <w:sz w:val="28"/>
                <w:szCs w:val="28"/>
              </w:rPr>
              <w:t>29</w:t>
            </w:r>
            <w:r w:rsidR="007D39EC" w:rsidRPr="009C4CF4">
              <w:rPr>
                <w:rStyle w:val="a8"/>
                <w:b w:val="0"/>
                <w:sz w:val="28"/>
                <w:szCs w:val="28"/>
              </w:rPr>
              <w:t>.0</w:t>
            </w:r>
            <w:r w:rsidR="008176AD">
              <w:rPr>
                <w:rStyle w:val="a8"/>
                <w:b w:val="0"/>
                <w:sz w:val="28"/>
                <w:szCs w:val="28"/>
              </w:rPr>
              <w:t>6</w:t>
            </w:r>
            <w:r w:rsidR="007D39EC" w:rsidRPr="009C4CF4">
              <w:rPr>
                <w:rStyle w:val="a8"/>
                <w:b w:val="0"/>
                <w:sz w:val="28"/>
                <w:szCs w:val="28"/>
              </w:rPr>
              <w:t>.2023  №</w:t>
            </w:r>
            <w:r w:rsidR="008176AD">
              <w:rPr>
                <w:rStyle w:val="a8"/>
                <w:b w:val="0"/>
                <w:sz w:val="28"/>
                <w:szCs w:val="28"/>
              </w:rPr>
              <w:t>57</w:t>
            </w:r>
            <w:r w:rsidR="007D39EC" w:rsidRPr="009C4CF4">
              <w:rPr>
                <w:rStyle w:val="a8"/>
                <w:b w:val="0"/>
                <w:sz w:val="28"/>
                <w:szCs w:val="28"/>
              </w:rPr>
              <w:t>-к</w:t>
            </w:r>
          </w:p>
          <w:p w:rsidR="00333C30" w:rsidRPr="009C4CF4" w:rsidRDefault="00333C30" w:rsidP="00436049">
            <w:pPr>
              <w:pStyle w:val="a7"/>
              <w:spacing w:before="0" w:beforeAutospacing="0" w:after="0" w:afterAutospacing="0"/>
              <w:ind w:left="176"/>
              <w:jc w:val="right"/>
              <w:rPr>
                <w:rStyle w:val="a8"/>
                <w:rFonts w:cs="Times New Roman CYR"/>
                <w:b w:val="0"/>
                <w:bCs w:val="0"/>
                <w:sz w:val="28"/>
                <w:szCs w:val="28"/>
              </w:rPr>
            </w:pPr>
          </w:p>
        </w:tc>
      </w:tr>
      <w:tr w:rsidR="007D39EC" w:rsidRPr="009C4CF4" w:rsidTr="007D39EC">
        <w:tc>
          <w:tcPr>
            <w:tcW w:w="4927" w:type="dxa"/>
          </w:tcPr>
          <w:p w:rsidR="007071A7" w:rsidRPr="009C4CF4" w:rsidRDefault="00D60E27" w:rsidP="00D60E27">
            <w:pPr>
              <w:pStyle w:val="a7"/>
              <w:spacing w:before="0" w:beforeAutospacing="0" w:after="0" w:afterAutospacing="0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9C4CF4">
              <w:rPr>
                <w:rStyle w:val="a8"/>
                <w:b w:val="0"/>
                <w:sz w:val="28"/>
                <w:szCs w:val="28"/>
                <w:lang w:val="uk-UA"/>
              </w:rPr>
              <w:t>МП</w:t>
            </w:r>
          </w:p>
        </w:tc>
        <w:tc>
          <w:tcPr>
            <w:tcW w:w="5104" w:type="dxa"/>
          </w:tcPr>
          <w:p w:rsidR="004C1978" w:rsidRPr="009C4CF4" w:rsidRDefault="004C1978" w:rsidP="007071A7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071A7" w:rsidRPr="009C4CF4" w:rsidRDefault="007071A7" w:rsidP="007071A7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sz w:val="28"/>
                <w:szCs w:val="28"/>
                <w:lang w:val="uk-UA"/>
              </w:rPr>
            </w:pPr>
          </w:p>
        </w:tc>
      </w:tr>
    </w:tbl>
    <w:p w:rsidR="007071A7" w:rsidRPr="009C4CF4" w:rsidRDefault="007071A7" w:rsidP="004C1978">
      <w:pPr>
        <w:spacing w:line="360" w:lineRule="auto"/>
        <w:rPr>
          <w:rFonts w:ascii="Times New Roman" w:hAnsi="Times New Roman"/>
          <w:b/>
          <w:sz w:val="36"/>
          <w:szCs w:val="72"/>
        </w:rPr>
      </w:pPr>
    </w:p>
    <w:p w:rsidR="00333C30" w:rsidRPr="009C4CF4" w:rsidRDefault="00333C30" w:rsidP="00513187">
      <w:pPr>
        <w:jc w:val="center"/>
        <w:rPr>
          <w:rFonts w:ascii="Times New Roman" w:hAnsi="Times New Roman"/>
          <w:b/>
          <w:sz w:val="52"/>
          <w:szCs w:val="72"/>
        </w:rPr>
      </w:pPr>
      <w:r w:rsidRPr="009C4CF4">
        <w:rPr>
          <w:rFonts w:ascii="Times New Roman" w:hAnsi="Times New Roman"/>
          <w:b/>
          <w:sz w:val="52"/>
          <w:szCs w:val="72"/>
        </w:rPr>
        <w:t>ПОЛОЖЕННЯ</w:t>
      </w:r>
    </w:p>
    <w:p w:rsidR="006F1615" w:rsidRPr="009C4CF4" w:rsidRDefault="006F1615" w:rsidP="00513187">
      <w:pPr>
        <w:pStyle w:val="10"/>
        <w:spacing w:before="120"/>
        <w:jc w:val="center"/>
        <w:rPr>
          <w:b/>
          <w:sz w:val="40"/>
          <w:szCs w:val="40"/>
          <w:lang w:val="uk-UA"/>
        </w:rPr>
      </w:pPr>
      <w:r w:rsidRPr="009C4CF4">
        <w:rPr>
          <w:b/>
          <w:sz w:val="40"/>
          <w:szCs w:val="40"/>
        </w:rPr>
        <w:t xml:space="preserve">ПРО ВІДДІЛ </w:t>
      </w:r>
      <w:proofErr w:type="gramStart"/>
      <w:r w:rsidR="001243CB" w:rsidRPr="009C4CF4">
        <w:rPr>
          <w:b/>
          <w:sz w:val="40"/>
          <w:szCs w:val="40"/>
          <w:lang w:val="uk-UA"/>
        </w:rPr>
        <w:t>МИСЛИВСЬКОГО</w:t>
      </w:r>
      <w:r w:rsidR="00506FA4" w:rsidRPr="009C4CF4">
        <w:rPr>
          <w:b/>
          <w:sz w:val="40"/>
          <w:szCs w:val="40"/>
          <w:lang w:val="uk-UA"/>
        </w:rPr>
        <w:t xml:space="preserve"> </w:t>
      </w:r>
      <w:r w:rsidR="001243CB" w:rsidRPr="009C4CF4">
        <w:rPr>
          <w:b/>
          <w:sz w:val="40"/>
          <w:szCs w:val="40"/>
          <w:lang w:val="uk-UA"/>
        </w:rPr>
        <w:t xml:space="preserve"> </w:t>
      </w:r>
      <w:r w:rsidRPr="009C4CF4">
        <w:rPr>
          <w:b/>
          <w:sz w:val="40"/>
          <w:szCs w:val="40"/>
        </w:rPr>
        <w:t>ГОСПОДАРСТВА</w:t>
      </w:r>
      <w:proofErr w:type="gramEnd"/>
      <w:r w:rsidR="00F24EA7" w:rsidRPr="009C4CF4">
        <w:rPr>
          <w:b/>
          <w:sz w:val="40"/>
          <w:szCs w:val="40"/>
          <w:lang w:val="uk-UA"/>
        </w:rPr>
        <w:t>, ПОЛЮВАННЯ ТА РЕКРЕАЦІЇ</w:t>
      </w:r>
      <w:r w:rsidR="00F24EA7" w:rsidRPr="009C4CF4">
        <w:rPr>
          <w:b/>
          <w:sz w:val="40"/>
          <w:szCs w:val="40"/>
        </w:rPr>
        <w:t xml:space="preserve"> </w:t>
      </w:r>
    </w:p>
    <w:p w:rsidR="00333C30" w:rsidRPr="009C4CF4" w:rsidRDefault="00333C30" w:rsidP="00333C30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33C30" w:rsidRPr="009C4CF4" w:rsidRDefault="00333C30" w:rsidP="00333C30">
      <w:pPr>
        <w:jc w:val="center"/>
        <w:rPr>
          <w:rFonts w:ascii="Times New Roman" w:hAnsi="Times New Roman"/>
          <w:sz w:val="32"/>
          <w:szCs w:val="32"/>
        </w:rPr>
      </w:pPr>
    </w:p>
    <w:p w:rsidR="00333C30" w:rsidRPr="009C4CF4" w:rsidRDefault="00333C30" w:rsidP="00333C30">
      <w:pPr>
        <w:jc w:val="center"/>
        <w:rPr>
          <w:rFonts w:ascii="Times New Roman" w:hAnsi="Times New Roman"/>
          <w:sz w:val="32"/>
          <w:szCs w:val="32"/>
        </w:rPr>
      </w:pPr>
    </w:p>
    <w:p w:rsidR="00333C30" w:rsidRPr="009C4CF4" w:rsidRDefault="00333C30" w:rsidP="00333C30">
      <w:pPr>
        <w:jc w:val="center"/>
        <w:rPr>
          <w:rFonts w:ascii="Times New Roman" w:hAnsi="Times New Roman"/>
          <w:sz w:val="32"/>
          <w:szCs w:val="32"/>
        </w:rPr>
      </w:pPr>
    </w:p>
    <w:p w:rsidR="00333C30" w:rsidRPr="009C4CF4" w:rsidRDefault="00333C30" w:rsidP="00333C30">
      <w:pPr>
        <w:jc w:val="center"/>
        <w:rPr>
          <w:rFonts w:ascii="Times New Roman" w:hAnsi="Times New Roman"/>
          <w:sz w:val="32"/>
          <w:szCs w:val="32"/>
        </w:rPr>
      </w:pPr>
    </w:p>
    <w:p w:rsidR="008A26A0" w:rsidRPr="009C4CF4" w:rsidRDefault="008A26A0" w:rsidP="00333C30">
      <w:pPr>
        <w:jc w:val="center"/>
        <w:rPr>
          <w:rFonts w:ascii="Times New Roman" w:hAnsi="Times New Roman"/>
          <w:sz w:val="32"/>
          <w:szCs w:val="32"/>
        </w:rPr>
      </w:pPr>
    </w:p>
    <w:p w:rsidR="008A26A0" w:rsidRPr="009C4CF4" w:rsidRDefault="008A26A0" w:rsidP="00333C30">
      <w:pPr>
        <w:jc w:val="center"/>
        <w:rPr>
          <w:rFonts w:ascii="Times New Roman" w:hAnsi="Times New Roman"/>
          <w:sz w:val="32"/>
          <w:szCs w:val="32"/>
        </w:rPr>
      </w:pPr>
    </w:p>
    <w:p w:rsidR="00826768" w:rsidRPr="009C4CF4" w:rsidRDefault="00826768" w:rsidP="00333C30">
      <w:pPr>
        <w:jc w:val="center"/>
        <w:rPr>
          <w:rFonts w:ascii="Times New Roman" w:hAnsi="Times New Roman"/>
          <w:sz w:val="32"/>
          <w:szCs w:val="32"/>
        </w:rPr>
      </w:pPr>
    </w:p>
    <w:p w:rsidR="008A26A0" w:rsidRPr="009C4CF4" w:rsidRDefault="008A26A0" w:rsidP="00333C30">
      <w:pPr>
        <w:jc w:val="center"/>
        <w:rPr>
          <w:rFonts w:ascii="Times New Roman" w:hAnsi="Times New Roman"/>
          <w:sz w:val="32"/>
          <w:szCs w:val="32"/>
        </w:rPr>
      </w:pPr>
    </w:p>
    <w:p w:rsidR="008A26A0" w:rsidRPr="009C4CF4" w:rsidRDefault="008A26A0" w:rsidP="00333C30">
      <w:pPr>
        <w:jc w:val="center"/>
        <w:rPr>
          <w:rFonts w:ascii="Times New Roman" w:hAnsi="Times New Roman"/>
          <w:sz w:val="32"/>
          <w:szCs w:val="32"/>
        </w:rPr>
      </w:pPr>
    </w:p>
    <w:p w:rsidR="00333C30" w:rsidRPr="009C4CF4" w:rsidRDefault="00333C30" w:rsidP="004C1978">
      <w:pPr>
        <w:rPr>
          <w:rFonts w:ascii="Times New Roman" w:hAnsi="Times New Roman"/>
          <w:sz w:val="24"/>
          <w:szCs w:val="24"/>
        </w:rPr>
      </w:pPr>
    </w:p>
    <w:p w:rsidR="00506FA4" w:rsidRPr="009C4CF4" w:rsidRDefault="00506FA4" w:rsidP="004C1978">
      <w:pPr>
        <w:rPr>
          <w:rFonts w:ascii="Times New Roman" w:hAnsi="Times New Roman"/>
          <w:sz w:val="24"/>
          <w:szCs w:val="24"/>
        </w:rPr>
      </w:pPr>
    </w:p>
    <w:p w:rsidR="00506FA4" w:rsidRPr="009C4CF4" w:rsidRDefault="00506FA4" w:rsidP="004C1978">
      <w:pPr>
        <w:rPr>
          <w:rFonts w:ascii="Times New Roman" w:hAnsi="Times New Roman"/>
          <w:sz w:val="24"/>
          <w:szCs w:val="24"/>
        </w:rPr>
      </w:pPr>
    </w:p>
    <w:p w:rsidR="00506FA4" w:rsidRPr="009C4CF4" w:rsidRDefault="00506FA4" w:rsidP="004C1978">
      <w:pPr>
        <w:rPr>
          <w:rFonts w:ascii="Times New Roman" w:hAnsi="Times New Roman"/>
          <w:sz w:val="24"/>
          <w:szCs w:val="24"/>
        </w:rPr>
      </w:pPr>
    </w:p>
    <w:p w:rsidR="00506FA4" w:rsidRPr="009C4CF4" w:rsidRDefault="00506FA4" w:rsidP="004C1978">
      <w:pPr>
        <w:rPr>
          <w:rFonts w:ascii="Times New Roman" w:hAnsi="Times New Roman"/>
          <w:sz w:val="24"/>
          <w:szCs w:val="24"/>
        </w:rPr>
      </w:pPr>
    </w:p>
    <w:p w:rsidR="00506FA4" w:rsidRPr="009C4CF4" w:rsidRDefault="00506FA4" w:rsidP="004C1978">
      <w:pPr>
        <w:rPr>
          <w:rFonts w:ascii="Times New Roman" w:hAnsi="Times New Roman"/>
          <w:sz w:val="24"/>
          <w:szCs w:val="24"/>
        </w:rPr>
      </w:pPr>
    </w:p>
    <w:p w:rsidR="00D665A8" w:rsidRPr="009C4CF4" w:rsidRDefault="00D665A8" w:rsidP="004C1978">
      <w:pPr>
        <w:rPr>
          <w:rFonts w:ascii="Times New Roman" w:hAnsi="Times New Roman"/>
          <w:sz w:val="24"/>
          <w:szCs w:val="24"/>
        </w:rPr>
      </w:pPr>
    </w:p>
    <w:p w:rsidR="00D665A8" w:rsidRPr="009C4CF4" w:rsidRDefault="00D665A8" w:rsidP="004C1978">
      <w:pPr>
        <w:rPr>
          <w:rFonts w:ascii="Times New Roman" w:hAnsi="Times New Roman"/>
          <w:sz w:val="24"/>
          <w:szCs w:val="24"/>
        </w:rPr>
      </w:pPr>
    </w:p>
    <w:p w:rsidR="00333C30" w:rsidRPr="009C4CF4" w:rsidRDefault="00333C30" w:rsidP="00333C30">
      <w:pPr>
        <w:rPr>
          <w:rFonts w:ascii="Times New Roman" w:hAnsi="Times New Roman"/>
          <w:sz w:val="24"/>
          <w:szCs w:val="24"/>
        </w:rPr>
      </w:pPr>
    </w:p>
    <w:p w:rsidR="00333C30" w:rsidRPr="009C4CF4" w:rsidRDefault="00333C30" w:rsidP="00333C30">
      <w:pPr>
        <w:rPr>
          <w:rFonts w:ascii="Times New Roman" w:hAnsi="Times New Roman"/>
          <w:sz w:val="24"/>
          <w:szCs w:val="24"/>
        </w:rPr>
      </w:pPr>
    </w:p>
    <w:p w:rsidR="00333C30" w:rsidRPr="009C4CF4" w:rsidRDefault="006F1615" w:rsidP="00333C30">
      <w:pPr>
        <w:jc w:val="center"/>
        <w:rPr>
          <w:rFonts w:ascii="Times New Roman" w:hAnsi="Times New Roman"/>
          <w:b/>
          <w:sz w:val="28"/>
        </w:rPr>
      </w:pPr>
      <w:r w:rsidRPr="009C4CF4">
        <w:rPr>
          <w:rFonts w:ascii="Times New Roman" w:hAnsi="Times New Roman"/>
          <w:b/>
          <w:sz w:val="28"/>
        </w:rPr>
        <w:t>Вінниця</w:t>
      </w:r>
      <w:r w:rsidR="00333C30" w:rsidRPr="009C4CF4">
        <w:rPr>
          <w:rFonts w:ascii="Times New Roman" w:hAnsi="Times New Roman"/>
          <w:b/>
          <w:sz w:val="28"/>
        </w:rPr>
        <w:t xml:space="preserve"> – 202</w:t>
      </w:r>
      <w:r w:rsidR="00F24EA7" w:rsidRPr="009C4CF4">
        <w:rPr>
          <w:rFonts w:ascii="Times New Roman" w:hAnsi="Times New Roman"/>
          <w:b/>
          <w:sz w:val="28"/>
        </w:rPr>
        <w:t>3</w:t>
      </w:r>
      <w:r w:rsidRPr="009C4CF4">
        <w:rPr>
          <w:rFonts w:ascii="Times New Roman" w:hAnsi="Times New Roman"/>
          <w:b/>
          <w:sz w:val="28"/>
        </w:rPr>
        <w:t> </w:t>
      </w:r>
    </w:p>
    <w:p w:rsidR="006F1615" w:rsidRPr="009C4CF4" w:rsidRDefault="006F1615" w:rsidP="00874735">
      <w:pPr>
        <w:pStyle w:val="a5"/>
        <w:rPr>
          <w:sz w:val="28"/>
          <w:szCs w:val="28"/>
          <w:lang w:val="uk-UA"/>
        </w:rPr>
      </w:pPr>
    </w:p>
    <w:p w:rsidR="000837AE" w:rsidRPr="009C4CF4" w:rsidRDefault="00874735" w:rsidP="006F1615">
      <w:pPr>
        <w:pStyle w:val="a5"/>
        <w:rPr>
          <w:sz w:val="28"/>
          <w:szCs w:val="28"/>
        </w:rPr>
      </w:pPr>
      <w:r w:rsidRPr="009C4CF4">
        <w:rPr>
          <w:sz w:val="28"/>
          <w:szCs w:val="28"/>
          <w:lang w:val="uk-UA"/>
        </w:rPr>
        <w:lastRenderedPageBreak/>
        <w:t xml:space="preserve">              </w:t>
      </w:r>
      <w:r w:rsidR="000837AE" w:rsidRPr="009C4CF4">
        <w:rPr>
          <w:sz w:val="28"/>
          <w:szCs w:val="28"/>
        </w:rPr>
        <w:tab/>
      </w:r>
      <w:r w:rsidR="000837AE" w:rsidRPr="009C4CF4">
        <w:rPr>
          <w:sz w:val="28"/>
          <w:szCs w:val="28"/>
        </w:rPr>
        <w:tab/>
      </w:r>
      <w:r w:rsidR="000837AE" w:rsidRPr="009C4CF4">
        <w:rPr>
          <w:sz w:val="28"/>
          <w:szCs w:val="28"/>
        </w:rPr>
        <w:tab/>
      </w:r>
      <w:r w:rsidR="000837AE" w:rsidRPr="009C4CF4">
        <w:rPr>
          <w:sz w:val="28"/>
          <w:szCs w:val="28"/>
        </w:rPr>
        <w:tab/>
      </w:r>
      <w:r w:rsidR="000837AE" w:rsidRPr="009C4CF4">
        <w:rPr>
          <w:sz w:val="28"/>
          <w:szCs w:val="28"/>
        </w:rPr>
        <w:tab/>
      </w:r>
    </w:p>
    <w:p w:rsidR="000837AE" w:rsidRPr="009C4CF4" w:rsidRDefault="004E60D8" w:rsidP="006944D8">
      <w:pPr>
        <w:jc w:val="center"/>
        <w:rPr>
          <w:b/>
          <w:bCs/>
          <w:sz w:val="28"/>
          <w:szCs w:val="28"/>
        </w:rPr>
      </w:pPr>
      <w:r w:rsidRPr="009C4CF4">
        <w:rPr>
          <w:b/>
          <w:bCs/>
          <w:sz w:val="28"/>
          <w:szCs w:val="28"/>
        </w:rPr>
        <w:t>І. ЗАГАЛЬНІ ПОЛОЖЕННЯ</w:t>
      </w:r>
    </w:p>
    <w:p w:rsidR="000837AE" w:rsidRPr="009C4CF4" w:rsidRDefault="000837AE" w:rsidP="006944D8">
      <w:pPr>
        <w:spacing w:before="120"/>
        <w:jc w:val="both"/>
        <w:rPr>
          <w:bCs/>
          <w:sz w:val="28"/>
          <w:szCs w:val="28"/>
        </w:rPr>
      </w:pPr>
      <w:r w:rsidRPr="009C4CF4">
        <w:rPr>
          <w:sz w:val="28"/>
          <w:szCs w:val="28"/>
        </w:rPr>
        <w:t xml:space="preserve">1.1. Відділ </w:t>
      </w:r>
      <w:r w:rsidR="007743D3" w:rsidRPr="009C4CF4">
        <w:rPr>
          <w:sz w:val="28"/>
          <w:szCs w:val="28"/>
        </w:rPr>
        <w:t xml:space="preserve">мисливського </w:t>
      </w:r>
      <w:r w:rsidR="00135B2D" w:rsidRPr="009C4CF4">
        <w:rPr>
          <w:sz w:val="28"/>
          <w:szCs w:val="28"/>
        </w:rPr>
        <w:t>господарства</w:t>
      </w:r>
      <w:r w:rsidR="007743D3" w:rsidRPr="009C4CF4">
        <w:rPr>
          <w:sz w:val="28"/>
          <w:szCs w:val="28"/>
        </w:rPr>
        <w:t>, полювання та рекреації</w:t>
      </w:r>
      <w:r w:rsidR="00D14B69" w:rsidRPr="009C4CF4">
        <w:rPr>
          <w:sz w:val="28"/>
          <w:szCs w:val="28"/>
        </w:rPr>
        <w:t xml:space="preserve"> </w:t>
      </w:r>
      <w:r w:rsidRPr="009C4CF4">
        <w:rPr>
          <w:sz w:val="28"/>
          <w:szCs w:val="28"/>
        </w:rPr>
        <w:t>(дал</w:t>
      </w:r>
      <w:r w:rsidR="002F4A0E" w:rsidRPr="009C4CF4">
        <w:rPr>
          <w:sz w:val="28"/>
          <w:szCs w:val="28"/>
        </w:rPr>
        <w:t>і</w:t>
      </w:r>
      <w:r w:rsidR="004E60D8" w:rsidRPr="009C4CF4">
        <w:rPr>
          <w:sz w:val="28"/>
          <w:szCs w:val="28"/>
        </w:rPr>
        <w:t xml:space="preserve"> </w:t>
      </w:r>
      <w:r w:rsidR="005B1282" w:rsidRPr="009C4CF4">
        <w:rPr>
          <w:sz w:val="28"/>
          <w:szCs w:val="28"/>
        </w:rPr>
        <w:t>- В</w:t>
      </w:r>
      <w:r w:rsidR="004E60D8" w:rsidRPr="009C4CF4">
        <w:rPr>
          <w:sz w:val="28"/>
          <w:szCs w:val="28"/>
        </w:rPr>
        <w:t xml:space="preserve">ідділ) </w:t>
      </w:r>
      <w:r w:rsidRPr="009C4CF4">
        <w:rPr>
          <w:sz w:val="28"/>
          <w:szCs w:val="28"/>
        </w:rPr>
        <w:t xml:space="preserve"> створений </w:t>
      </w:r>
      <w:r w:rsidR="00EB6802">
        <w:rPr>
          <w:sz w:val="28"/>
          <w:szCs w:val="28"/>
        </w:rPr>
        <w:t xml:space="preserve">відповідно до структури та штатного розпису </w:t>
      </w:r>
      <w:r w:rsidR="005B1282" w:rsidRPr="009C4CF4">
        <w:rPr>
          <w:sz w:val="28"/>
          <w:szCs w:val="28"/>
        </w:rPr>
        <w:t>Центрально-Західного міжрегіонального управління</w:t>
      </w:r>
      <w:r w:rsidRPr="009C4CF4">
        <w:rPr>
          <w:sz w:val="28"/>
          <w:szCs w:val="28"/>
        </w:rPr>
        <w:t xml:space="preserve"> лісового </w:t>
      </w:r>
      <w:r w:rsidR="0079725E" w:rsidRPr="009C4CF4">
        <w:rPr>
          <w:sz w:val="28"/>
          <w:szCs w:val="28"/>
        </w:rPr>
        <w:t xml:space="preserve">та мисливського </w:t>
      </w:r>
      <w:r w:rsidRPr="009C4CF4">
        <w:rPr>
          <w:sz w:val="28"/>
          <w:szCs w:val="28"/>
        </w:rPr>
        <w:t>господарства</w:t>
      </w:r>
      <w:r w:rsidR="001824FC" w:rsidRPr="009C4CF4">
        <w:rPr>
          <w:sz w:val="28"/>
          <w:szCs w:val="28"/>
        </w:rPr>
        <w:t xml:space="preserve"> (далі – Управління)</w:t>
      </w:r>
      <w:r w:rsidRPr="009C4CF4">
        <w:rPr>
          <w:sz w:val="28"/>
          <w:szCs w:val="28"/>
        </w:rPr>
        <w:t>.</w:t>
      </w:r>
    </w:p>
    <w:p w:rsidR="000837AE" w:rsidRPr="009C4CF4" w:rsidRDefault="000837AE" w:rsidP="007D7133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9C4CF4">
        <w:rPr>
          <w:sz w:val="28"/>
          <w:szCs w:val="28"/>
        </w:rPr>
        <w:t xml:space="preserve">1.2. Відділ у своїй діяльності керується </w:t>
      </w:r>
      <w:r w:rsidR="007D7133" w:rsidRPr="009C4CF4">
        <w:rPr>
          <w:sz w:val="28"/>
          <w:szCs w:val="28"/>
        </w:rPr>
        <w:t xml:space="preserve">Конституцією та законами України, постановами Верховної Ради України, актами Президента України та Кабінету Міністрів України, дорученнями Прем’єр-міністра України,   наказами Міндовкілля,  дорученнями Міністра захисту довкілля та природних ресурсів України, наказами Держлісагентства та дорученнями Голови Держлісагентства України, голови місцевої держадміністрації, Положенням про Управління </w:t>
      </w:r>
      <w:r w:rsidRPr="009C4CF4">
        <w:rPr>
          <w:sz w:val="28"/>
          <w:szCs w:val="28"/>
        </w:rPr>
        <w:t>а також цим Положенням.</w:t>
      </w:r>
    </w:p>
    <w:p w:rsidR="000837AE" w:rsidRPr="009C4CF4" w:rsidRDefault="000837AE" w:rsidP="006944D8">
      <w:p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1.</w:t>
      </w:r>
      <w:r w:rsidR="007B11BF" w:rsidRPr="009C4CF4">
        <w:rPr>
          <w:sz w:val="28"/>
          <w:szCs w:val="28"/>
        </w:rPr>
        <w:t>3</w:t>
      </w:r>
      <w:r w:rsidRPr="009C4CF4">
        <w:rPr>
          <w:sz w:val="28"/>
          <w:szCs w:val="28"/>
        </w:rPr>
        <w:t>. Відділ очолює начальник</w:t>
      </w:r>
      <w:r w:rsidR="00D4576C" w:rsidRPr="009C4CF4">
        <w:rPr>
          <w:sz w:val="28"/>
          <w:szCs w:val="28"/>
        </w:rPr>
        <w:t xml:space="preserve"> </w:t>
      </w:r>
      <w:r w:rsidR="001824FC" w:rsidRPr="009C4CF4">
        <w:rPr>
          <w:sz w:val="28"/>
          <w:szCs w:val="28"/>
        </w:rPr>
        <w:t>В</w:t>
      </w:r>
      <w:r w:rsidR="00D4576C" w:rsidRPr="009C4CF4">
        <w:rPr>
          <w:sz w:val="28"/>
          <w:szCs w:val="28"/>
        </w:rPr>
        <w:t>ідділу</w:t>
      </w:r>
      <w:r w:rsidRPr="009C4CF4">
        <w:rPr>
          <w:sz w:val="28"/>
          <w:szCs w:val="28"/>
        </w:rPr>
        <w:t>, який призначається</w:t>
      </w:r>
      <w:r w:rsidR="00FD3822" w:rsidRPr="009C4CF4">
        <w:rPr>
          <w:sz w:val="28"/>
          <w:szCs w:val="28"/>
        </w:rPr>
        <w:t xml:space="preserve"> та звільняється</w:t>
      </w:r>
      <w:r w:rsidRPr="009C4CF4">
        <w:rPr>
          <w:sz w:val="28"/>
          <w:szCs w:val="28"/>
        </w:rPr>
        <w:t xml:space="preserve"> начальником</w:t>
      </w:r>
      <w:r w:rsidR="002F4A0E" w:rsidRPr="009C4CF4">
        <w:rPr>
          <w:sz w:val="28"/>
          <w:szCs w:val="28"/>
        </w:rPr>
        <w:t xml:space="preserve"> </w:t>
      </w:r>
      <w:r w:rsidR="00A5318D" w:rsidRPr="009C4CF4">
        <w:rPr>
          <w:sz w:val="28"/>
          <w:szCs w:val="28"/>
        </w:rPr>
        <w:t>У</w:t>
      </w:r>
      <w:r w:rsidR="002F4A0E" w:rsidRPr="009C4CF4">
        <w:rPr>
          <w:sz w:val="28"/>
          <w:szCs w:val="28"/>
        </w:rPr>
        <w:t>правління</w:t>
      </w:r>
      <w:r w:rsidRPr="009C4CF4">
        <w:rPr>
          <w:sz w:val="28"/>
          <w:szCs w:val="28"/>
        </w:rPr>
        <w:t>.</w:t>
      </w:r>
    </w:p>
    <w:p w:rsidR="000837AE" w:rsidRPr="009C4CF4" w:rsidRDefault="000837AE" w:rsidP="006944D8">
      <w:p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1.</w:t>
      </w:r>
      <w:r w:rsidR="007B11BF" w:rsidRPr="009C4CF4">
        <w:rPr>
          <w:sz w:val="28"/>
          <w:szCs w:val="28"/>
        </w:rPr>
        <w:t>4</w:t>
      </w:r>
      <w:r w:rsidRPr="009C4CF4">
        <w:rPr>
          <w:sz w:val="28"/>
          <w:szCs w:val="28"/>
        </w:rPr>
        <w:t xml:space="preserve">. Відділ підпорядковується безпосередньо </w:t>
      </w:r>
      <w:r w:rsidR="00CF2353" w:rsidRPr="009C4CF4">
        <w:rPr>
          <w:sz w:val="28"/>
          <w:szCs w:val="28"/>
        </w:rPr>
        <w:t xml:space="preserve">заступнику </w:t>
      </w:r>
      <w:r w:rsidRPr="009C4CF4">
        <w:rPr>
          <w:sz w:val="28"/>
          <w:szCs w:val="28"/>
        </w:rPr>
        <w:t>н</w:t>
      </w:r>
      <w:r w:rsidR="0013008F" w:rsidRPr="009C4CF4">
        <w:rPr>
          <w:sz w:val="28"/>
          <w:szCs w:val="28"/>
        </w:rPr>
        <w:t>ачальник</w:t>
      </w:r>
      <w:r w:rsidR="00CF2353" w:rsidRPr="009C4CF4">
        <w:rPr>
          <w:sz w:val="28"/>
          <w:szCs w:val="28"/>
        </w:rPr>
        <w:t>а</w:t>
      </w:r>
      <w:r w:rsidR="0013008F" w:rsidRPr="009C4CF4">
        <w:rPr>
          <w:sz w:val="28"/>
          <w:szCs w:val="28"/>
        </w:rPr>
        <w:t xml:space="preserve"> </w:t>
      </w:r>
      <w:r w:rsidR="001824FC" w:rsidRPr="009C4CF4">
        <w:rPr>
          <w:sz w:val="28"/>
          <w:szCs w:val="28"/>
        </w:rPr>
        <w:t>У</w:t>
      </w:r>
      <w:r w:rsidRPr="009C4CF4">
        <w:rPr>
          <w:sz w:val="28"/>
          <w:szCs w:val="28"/>
        </w:rPr>
        <w:t>правління.</w:t>
      </w:r>
    </w:p>
    <w:p w:rsidR="00B94B9E" w:rsidRPr="009C4CF4" w:rsidRDefault="00B94B9E" w:rsidP="006944D8">
      <w:pPr>
        <w:jc w:val="center"/>
        <w:rPr>
          <w:b/>
          <w:bCs/>
          <w:sz w:val="28"/>
          <w:szCs w:val="28"/>
        </w:rPr>
      </w:pPr>
    </w:p>
    <w:p w:rsidR="00BE6B68" w:rsidRPr="009C4CF4" w:rsidRDefault="00BE6B68" w:rsidP="006944D8">
      <w:pPr>
        <w:jc w:val="center"/>
        <w:rPr>
          <w:b/>
          <w:bCs/>
          <w:sz w:val="28"/>
          <w:szCs w:val="28"/>
        </w:rPr>
      </w:pPr>
    </w:p>
    <w:p w:rsidR="000837AE" w:rsidRPr="009C4CF4" w:rsidRDefault="004E60D8" w:rsidP="006944D8">
      <w:pPr>
        <w:jc w:val="center"/>
        <w:rPr>
          <w:b/>
          <w:bCs/>
          <w:sz w:val="28"/>
          <w:szCs w:val="28"/>
        </w:rPr>
      </w:pPr>
      <w:r w:rsidRPr="009C4CF4">
        <w:rPr>
          <w:b/>
          <w:bCs/>
          <w:sz w:val="28"/>
          <w:szCs w:val="28"/>
        </w:rPr>
        <w:t>ІІ. ЗАВДАННЯ</w:t>
      </w:r>
    </w:p>
    <w:p w:rsidR="00081976" w:rsidRPr="009C4CF4" w:rsidRDefault="0013411A" w:rsidP="00E324AC">
      <w:pPr>
        <w:shd w:val="clear" w:color="auto" w:fill="FFFFFF"/>
        <w:autoSpaceDE/>
        <w:autoSpaceDN/>
        <w:spacing w:before="120"/>
        <w:jc w:val="both"/>
        <w:rPr>
          <w:sz w:val="28"/>
          <w:szCs w:val="28"/>
          <w:lang w:eastAsia="uk-UA"/>
        </w:rPr>
      </w:pPr>
      <w:r w:rsidRPr="009C4CF4">
        <w:rPr>
          <w:sz w:val="28"/>
          <w:szCs w:val="28"/>
          <w:lang w:eastAsia="uk-UA"/>
        </w:rPr>
        <w:t>Завданням Відділу є</w:t>
      </w:r>
      <w:r w:rsidR="00081976" w:rsidRPr="009C4CF4">
        <w:rPr>
          <w:sz w:val="28"/>
          <w:szCs w:val="28"/>
          <w:lang w:eastAsia="uk-UA"/>
        </w:rPr>
        <w:t>:</w:t>
      </w:r>
    </w:p>
    <w:p w:rsidR="0013411A" w:rsidRPr="009C4CF4" w:rsidRDefault="00081976" w:rsidP="00077579">
      <w:pPr>
        <w:shd w:val="clear" w:color="auto" w:fill="FFFFFF"/>
        <w:autoSpaceDE/>
        <w:autoSpaceDN/>
        <w:jc w:val="both"/>
        <w:rPr>
          <w:sz w:val="28"/>
          <w:szCs w:val="28"/>
          <w:lang w:eastAsia="uk-UA"/>
        </w:rPr>
      </w:pPr>
      <w:r w:rsidRPr="009C4CF4">
        <w:rPr>
          <w:sz w:val="28"/>
          <w:szCs w:val="28"/>
          <w:lang w:eastAsia="uk-UA"/>
        </w:rPr>
        <w:t>2.1.</w:t>
      </w:r>
      <w:r w:rsidR="0013411A" w:rsidRPr="009C4CF4">
        <w:rPr>
          <w:sz w:val="28"/>
          <w:szCs w:val="28"/>
          <w:lang w:eastAsia="uk-UA"/>
        </w:rPr>
        <w:t xml:space="preserve"> </w:t>
      </w:r>
      <w:r w:rsidRPr="009C4CF4">
        <w:rPr>
          <w:sz w:val="28"/>
          <w:szCs w:val="28"/>
          <w:lang w:eastAsia="uk-UA"/>
        </w:rPr>
        <w:t>Р</w:t>
      </w:r>
      <w:r w:rsidR="0013411A" w:rsidRPr="009C4CF4">
        <w:rPr>
          <w:sz w:val="28"/>
          <w:szCs w:val="28"/>
          <w:lang w:eastAsia="uk-UA"/>
        </w:rPr>
        <w:t xml:space="preserve">еалізація повноважень </w:t>
      </w:r>
      <w:r w:rsidR="003D3D27" w:rsidRPr="009C4CF4">
        <w:rPr>
          <w:sz w:val="28"/>
          <w:szCs w:val="28"/>
          <w:lang w:eastAsia="uk-UA"/>
        </w:rPr>
        <w:t>Управління</w:t>
      </w:r>
      <w:r w:rsidR="0013411A" w:rsidRPr="009C4CF4">
        <w:rPr>
          <w:sz w:val="28"/>
          <w:szCs w:val="28"/>
          <w:lang w:eastAsia="uk-UA"/>
        </w:rPr>
        <w:t xml:space="preserve"> у сфері мисливського господарства на території Вінницької, Кіровоградської та Черкаської областей.</w:t>
      </w:r>
    </w:p>
    <w:p w:rsidR="008822F0" w:rsidRPr="009C4CF4" w:rsidRDefault="008822F0" w:rsidP="00077579">
      <w:pPr>
        <w:pStyle w:val="a4"/>
      </w:pPr>
      <w:r w:rsidRPr="009C4CF4">
        <w:t>2.</w:t>
      </w:r>
      <w:r w:rsidR="00081976" w:rsidRPr="009C4CF4">
        <w:t>2</w:t>
      </w:r>
      <w:r w:rsidRPr="009C4CF4">
        <w:t xml:space="preserve">. </w:t>
      </w:r>
      <w:r w:rsidR="00081976" w:rsidRPr="009C4CF4">
        <w:t>Н</w:t>
      </w:r>
      <w:r w:rsidR="007743D3" w:rsidRPr="009C4CF4">
        <w:t>ада</w:t>
      </w:r>
      <w:r w:rsidR="00081976" w:rsidRPr="009C4CF4">
        <w:t>ння</w:t>
      </w:r>
      <w:r w:rsidR="007743D3" w:rsidRPr="009C4CF4">
        <w:t xml:space="preserve"> адміністративн</w:t>
      </w:r>
      <w:r w:rsidR="00081976" w:rsidRPr="009C4CF4">
        <w:t>их послуг</w:t>
      </w:r>
      <w:r w:rsidR="007743D3" w:rsidRPr="009C4CF4">
        <w:t xml:space="preserve"> </w:t>
      </w:r>
      <w:r w:rsidR="008C4C4A" w:rsidRPr="009C4CF4">
        <w:t>відповідно до</w:t>
      </w:r>
      <w:r w:rsidR="007743D3" w:rsidRPr="009C4CF4">
        <w:t xml:space="preserve"> Порядку</w:t>
      </w:r>
      <w:r w:rsidR="008C4C4A" w:rsidRPr="009C4CF4">
        <w:t xml:space="preserve"> видачі посвідчень мисливця і щорічних  контрольних карток обліку добутої дичини і порушень правил полювання</w:t>
      </w:r>
      <w:r w:rsidR="007743D3" w:rsidRPr="009C4CF4">
        <w:t>.</w:t>
      </w:r>
      <w:r w:rsidRPr="009C4CF4">
        <w:t xml:space="preserve"> </w:t>
      </w:r>
    </w:p>
    <w:p w:rsidR="008822F0" w:rsidRPr="009C4CF4" w:rsidRDefault="008822F0" w:rsidP="00077579">
      <w:p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2.</w:t>
      </w:r>
      <w:r w:rsidR="00081976" w:rsidRPr="009C4CF4">
        <w:rPr>
          <w:sz w:val="28"/>
          <w:szCs w:val="28"/>
        </w:rPr>
        <w:t>3</w:t>
      </w:r>
      <w:r w:rsidRPr="009C4CF4">
        <w:rPr>
          <w:sz w:val="28"/>
          <w:szCs w:val="28"/>
        </w:rPr>
        <w:t xml:space="preserve">. </w:t>
      </w:r>
      <w:r w:rsidR="00081976" w:rsidRPr="009C4CF4">
        <w:rPr>
          <w:sz w:val="28"/>
          <w:szCs w:val="28"/>
        </w:rPr>
        <w:t>З</w:t>
      </w:r>
      <w:r w:rsidR="007743D3" w:rsidRPr="009C4CF4">
        <w:rPr>
          <w:sz w:val="28"/>
          <w:szCs w:val="28"/>
        </w:rPr>
        <w:t>дійсн</w:t>
      </w:r>
      <w:r w:rsidR="00081976" w:rsidRPr="009C4CF4">
        <w:rPr>
          <w:sz w:val="28"/>
          <w:szCs w:val="28"/>
        </w:rPr>
        <w:t>ення</w:t>
      </w:r>
      <w:r w:rsidR="007743D3" w:rsidRPr="009C4CF4">
        <w:rPr>
          <w:sz w:val="28"/>
          <w:szCs w:val="28"/>
        </w:rPr>
        <w:t xml:space="preserve"> державн</w:t>
      </w:r>
      <w:r w:rsidR="00081976" w:rsidRPr="009C4CF4">
        <w:rPr>
          <w:sz w:val="28"/>
          <w:szCs w:val="28"/>
        </w:rPr>
        <w:t>ого</w:t>
      </w:r>
      <w:r w:rsidR="007743D3" w:rsidRPr="009C4CF4">
        <w:rPr>
          <w:sz w:val="28"/>
          <w:szCs w:val="28"/>
        </w:rPr>
        <w:t xml:space="preserve"> контрол</w:t>
      </w:r>
      <w:r w:rsidR="00081976" w:rsidRPr="009C4CF4">
        <w:rPr>
          <w:sz w:val="28"/>
          <w:szCs w:val="28"/>
        </w:rPr>
        <w:t>ю</w:t>
      </w:r>
      <w:r w:rsidR="007743D3" w:rsidRPr="009C4CF4">
        <w:rPr>
          <w:sz w:val="28"/>
          <w:szCs w:val="28"/>
        </w:rPr>
        <w:t xml:space="preserve"> за </w:t>
      </w:r>
      <w:r w:rsidR="00A03655" w:rsidRPr="009C4CF4">
        <w:rPr>
          <w:sz w:val="28"/>
          <w:szCs w:val="28"/>
        </w:rPr>
        <w:t>дотриманням законодавства в галузі мисливського господарства та полювання</w:t>
      </w:r>
      <w:r w:rsidR="002D71AA" w:rsidRPr="009C4CF4">
        <w:rPr>
          <w:sz w:val="28"/>
          <w:szCs w:val="28"/>
        </w:rPr>
        <w:t>.</w:t>
      </w:r>
      <w:r w:rsidR="00764741" w:rsidRPr="009C4CF4">
        <w:rPr>
          <w:sz w:val="28"/>
          <w:szCs w:val="28"/>
        </w:rPr>
        <w:t xml:space="preserve"> </w:t>
      </w:r>
    </w:p>
    <w:p w:rsidR="00081976" w:rsidRPr="009C4CF4" w:rsidRDefault="00081976" w:rsidP="00077579">
      <w:pPr>
        <w:shd w:val="clear" w:color="auto" w:fill="FFFFFF"/>
        <w:autoSpaceDE/>
        <w:autoSpaceDN/>
        <w:jc w:val="both"/>
        <w:rPr>
          <w:sz w:val="28"/>
          <w:szCs w:val="28"/>
          <w:lang w:eastAsia="uk-UA"/>
        </w:rPr>
      </w:pPr>
      <w:bookmarkStart w:id="0" w:name="n28"/>
      <w:bookmarkEnd w:id="0"/>
      <w:r w:rsidRPr="009C4CF4">
        <w:rPr>
          <w:sz w:val="28"/>
          <w:szCs w:val="28"/>
        </w:rPr>
        <w:t>2.4. Здійснення контролю</w:t>
      </w:r>
      <w:r w:rsidRPr="009C4CF4">
        <w:rPr>
          <w:sz w:val="28"/>
          <w:szCs w:val="28"/>
          <w:lang w:eastAsia="uk-UA"/>
        </w:rPr>
        <w:t xml:space="preserve"> за виконанням договорів про умови ведення мисливського господарства.</w:t>
      </w:r>
      <w:bookmarkStart w:id="1" w:name="n29"/>
      <w:bookmarkStart w:id="2" w:name="n30"/>
      <w:bookmarkEnd w:id="1"/>
      <w:bookmarkEnd w:id="2"/>
    </w:p>
    <w:p w:rsidR="003D3D27" w:rsidRPr="009C4CF4" w:rsidRDefault="00081976" w:rsidP="00077579">
      <w:pPr>
        <w:shd w:val="clear" w:color="auto" w:fill="FFFFFF"/>
        <w:autoSpaceDE/>
        <w:autoSpaceDN/>
        <w:jc w:val="both"/>
        <w:rPr>
          <w:sz w:val="28"/>
          <w:szCs w:val="28"/>
          <w:lang w:eastAsia="uk-UA"/>
        </w:rPr>
      </w:pPr>
      <w:r w:rsidRPr="009C4CF4">
        <w:rPr>
          <w:sz w:val="28"/>
          <w:szCs w:val="28"/>
          <w:lang w:eastAsia="uk-UA"/>
        </w:rPr>
        <w:t>2.4. Видач</w:t>
      </w:r>
      <w:r w:rsidR="003D3D27" w:rsidRPr="009C4CF4">
        <w:rPr>
          <w:sz w:val="28"/>
          <w:szCs w:val="28"/>
          <w:lang w:eastAsia="uk-UA"/>
        </w:rPr>
        <w:t>а</w:t>
      </w:r>
      <w:r w:rsidRPr="009C4CF4">
        <w:rPr>
          <w:sz w:val="28"/>
          <w:szCs w:val="28"/>
          <w:lang w:eastAsia="uk-UA"/>
        </w:rPr>
        <w:t xml:space="preserve"> дозволів на використання мисливських тварин, що перебувають у державній власності, а також на відстріл та відлов хижих та шкідливих тварин за винятком тих, що знаходяться на територіях та об’є</w:t>
      </w:r>
      <w:r w:rsidR="003D3D27" w:rsidRPr="009C4CF4">
        <w:rPr>
          <w:sz w:val="28"/>
          <w:szCs w:val="28"/>
          <w:lang w:eastAsia="uk-UA"/>
        </w:rPr>
        <w:t>ктах природно-заповідного фонду.</w:t>
      </w:r>
      <w:bookmarkStart w:id="3" w:name="n31"/>
      <w:bookmarkStart w:id="4" w:name="n33"/>
      <w:bookmarkStart w:id="5" w:name="n34"/>
      <w:bookmarkEnd w:id="3"/>
      <w:bookmarkEnd w:id="4"/>
      <w:bookmarkEnd w:id="5"/>
    </w:p>
    <w:p w:rsidR="00081976" w:rsidRPr="009C4CF4" w:rsidRDefault="003D3D27" w:rsidP="00077579">
      <w:pPr>
        <w:shd w:val="clear" w:color="auto" w:fill="FFFFFF"/>
        <w:autoSpaceDE/>
        <w:autoSpaceDN/>
        <w:jc w:val="both"/>
        <w:rPr>
          <w:sz w:val="28"/>
          <w:szCs w:val="28"/>
          <w:lang w:eastAsia="uk-UA"/>
        </w:rPr>
      </w:pPr>
      <w:r w:rsidRPr="009C4CF4">
        <w:rPr>
          <w:sz w:val="28"/>
          <w:szCs w:val="28"/>
          <w:lang w:eastAsia="uk-UA"/>
        </w:rPr>
        <w:t xml:space="preserve">2.5. </w:t>
      </w:r>
      <w:r w:rsidR="00081976" w:rsidRPr="009C4CF4">
        <w:rPr>
          <w:sz w:val="28"/>
          <w:szCs w:val="28"/>
          <w:lang w:eastAsia="uk-UA"/>
        </w:rPr>
        <w:t>Узагальн</w:t>
      </w:r>
      <w:r w:rsidR="00056957" w:rsidRPr="009C4CF4">
        <w:rPr>
          <w:sz w:val="28"/>
          <w:szCs w:val="28"/>
          <w:lang w:eastAsia="uk-UA"/>
        </w:rPr>
        <w:t>ення</w:t>
      </w:r>
      <w:r w:rsidR="00081976" w:rsidRPr="009C4CF4">
        <w:rPr>
          <w:sz w:val="28"/>
          <w:szCs w:val="28"/>
          <w:lang w:eastAsia="uk-UA"/>
        </w:rPr>
        <w:t xml:space="preserve"> практик</w:t>
      </w:r>
      <w:r w:rsidR="00056957" w:rsidRPr="009C4CF4">
        <w:rPr>
          <w:sz w:val="28"/>
          <w:szCs w:val="28"/>
          <w:lang w:eastAsia="uk-UA"/>
        </w:rPr>
        <w:t>и</w:t>
      </w:r>
      <w:r w:rsidR="00081976" w:rsidRPr="009C4CF4">
        <w:rPr>
          <w:sz w:val="28"/>
          <w:szCs w:val="28"/>
          <w:lang w:eastAsia="uk-UA"/>
        </w:rPr>
        <w:t xml:space="preserve"> застосування законодавства у сфері мисливського господарства, реаліз</w:t>
      </w:r>
      <w:r w:rsidR="00056957" w:rsidRPr="009C4CF4">
        <w:rPr>
          <w:sz w:val="28"/>
          <w:szCs w:val="28"/>
          <w:lang w:eastAsia="uk-UA"/>
        </w:rPr>
        <w:t>ація</w:t>
      </w:r>
      <w:r w:rsidR="00081976" w:rsidRPr="009C4CF4">
        <w:rPr>
          <w:sz w:val="28"/>
          <w:szCs w:val="28"/>
          <w:lang w:eastAsia="uk-UA"/>
        </w:rPr>
        <w:t xml:space="preserve"> державн</w:t>
      </w:r>
      <w:r w:rsidR="00056957" w:rsidRPr="009C4CF4">
        <w:rPr>
          <w:sz w:val="28"/>
          <w:szCs w:val="28"/>
          <w:lang w:eastAsia="uk-UA"/>
        </w:rPr>
        <w:t>ої</w:t>
      </w:r>
      <w:r w:rsidR="00081976" w:rsidRPr="009C4CF4">
        <w:rPr>
          <w:sz w:val="28"/>
          <w:szCs w:val="28"/>
          <w:lang w:eastAsia="uk-UA"/>
        </w:rPr>
        <w:t xml:space="preserve"> політик</w:t>
      </w:r>
      <w:r w:rsidR="00056957" w:rsidRPr="009C4CF4">
        <w:rPr>
          <w:sz w:val="28"/>
          <w:szCs w:val="28"/>
          <w:lang w:eastAsia="uk-UA"/>
        </w:rPr>
        <w:t>и</w:t>
      </w:r>
      <w:r w:rsidR="00081976" w:rsidRPr="009C4CF4">
        <w:rPr>
          <w:sz w:val="28"/>
          <w:szCs w:val="28"/>
          <w:lang w:eastAsia="uk-UA"/>
        </w:rPr>
        <w:t xml:space="preserve"> у сфері мисливського господарства та вн</w:t>
      </w:r>
      <w:r w:rsidR="00056957" w:rsidRPr="009C4CF4">
        <w:rPr>
          <w:sz w:val="28"/>
          <w:szCs w:val="28"/>
          <w:lang w:eastAsia="uk-UA"/>
        </w:rPr>
        <w:t>е</w:t>
      </w:r>
      <w:r w:rsidR="00081976" w:rsidRPr="009C4CF4">
        <w:rPr>
          <w:sz w:val="28"/>
          <w:szCs w:val="28"/>
          <w:lang w:eastAsia="uk-UA"/>
        </w:rPr>
        <w:t>с</w:t>
      </w:r>
      <w:r w:rsidR="00056957" w:rsidRPr="009C4CF4">
        <w:rPr>
          <w:sz w:val="28"/>
          <w:szCs w:val="28"/>
          <w:lang w:eastAsia="uk-UA"/>
        </w:rPr>
        <w:t>ення</w:t>
      </w:r>
      <w:r w:rsidR="00081976" w:rsidRPr="009C4CF4">
        <w:rPr>
          <w:sz w:val="28"/>
          <w:szCs w:val="28"/>
          <w:lang w:eastAsia="uk-UA"/>
        </w:rPr>
        <w:t xml:space="preserve"> пропозиці</w:t>
      </w:r>
      <w:r w:rsidR="00056957" w:rsidRPr="009C4CF4">
        <w:rPr>
          <w:sz w:val="28"/>
          <w:szCs w:val="28"/>
          <w:lang w:eastAsia="uk-UA"/>
        </w:rPr>
        <w:t>й</w:t>
      </w:r>
      <w:r w:rsidR="00081976" w:rsidRPr="009C4CF4">
        <w:rPr>
          <w:sz w:val="28"/>
          <w:szCs w:val="28"/>
          <w:lang w:eastAsia="uk-UA"/>
        </w:rPr>
        <w:t xml:space="preserve"> щодо вдосконалення законодавства у сфері мисливського господарства.</w:t>
      </w:r>
    </w:p>
    <w:p w:rsidR="00081976" w:rsidRPr="009C4CF4" w:rsidRDefault="00081976" w:rsidP="006944D8">
      <w:pPr>
        <w:jc w:val="both"/>
        <w:rPr>
          <w:sz w:val="28"/>
          <w:szCs w:val="28"/>
        </w:rPr>
      </w:pPr>
    </w:p>
    <w:p w:rsidR="00B94B9E" w:rsidRPr="009C4CF4" w:rsidRDefault="00B94B9E" w:rsidP="006944D8">
      <w:pPr>
        <w:pStyle w:val="2"/>
      </w:pPr>
    </w:p>
    <w:p w:rsidR="000837AE" w:rsidRPr="009C4CF4" w:rsidRDefault="004E60D8" w:rsidP="002617A6">
      <w:pPr>
        <w:jc w:val="center"/>
        <w:rPr>
          <w:b/>
          <w:sz w:val="28"/>
          <w:szCs w:val="28"/>
        </w:rPr>
      </w:pPr>
      <w:r w:rsidRPr="009C4CF4">
        <w:rPr>
          <w:b/>
          <w:sz w:val="28"/>
          <w:szCs w:val="28"/>
        </w:rPr>
        <w:t>ІІІ. ФУНКЦІЇ</w:t>
      </w:r>
    </w:p>
    <w:p w:rsidR="002D71AA" w:rsidRPr="009C4CF4" w:rsidRDefault="00A943EA" w:rsidP="00E324AC">
      <w:pPr>
        <w:spacing w:before="100" w:beforeAutospacing="1"/>
        <w:jc w:val="both"/>
        <w:rPr>
          <w:sz w:val="28"/>
        </w:rPr>
      </w:pPr>
      <w:r w:rsidRPr="009C4CF4">
        <w:rPr>
          <w:sz w:val="28"/>
        </w:rPr>
        <w:t>Відділ відповідно до своїх повноважень:</w:t>
      </w:r>
    </w:p>
    <w:p w:rsidR="002D71AA" w:rsidRPr="009C4CF4" w:rsidRDefault="0092321A" w:rsidP="0092321A">
      <w:pPr>
        <w:jc w:val="both"/>
        <w:rPr>
          <w:sz w:val="28"/>
        </w:rPr>
      </w:pPr>
      <w:r w:rsidRPr="009C4CF4">
        <w:rPr>
          <w:sz w:val="28"/>
        </w:rPr>
        <w:t>3.</w:t>
      </w:r>
      <w:r w:rsidR="00A943EA" w:rsidRPr="009C4CF4">
        <w:rPr>
          <w:sz w:val="28"/>
        </w:rPr>
        <w:t>1</w:t>
      </w:r>
      <w:r w:rsidRPr="009C4CF4">
        <w:rPr>
          <w:sz w:val="28"/>
        </w:rPr>
        <w:t xml:space="preserve">. </w:t>
      </w:r>
      <w:r w:rsidR="00A943EA" w:rsidRPr="009C4CF4">
        <w:rPr>
          <w:sz w:val="28"/>
        </w:rPr>
        <w:t xml:space="preserve"> </w:t>
      </w:r>
      <w:r w:rsidR="002D71AA" w:rsidRPr="009C4CF4">
        <w:rPr>
          <w:sz w:val="28"/>
        </w:rPr>
        <w:t>Веде державний облік чисельності і добування мисливських тварин.</w:t>
      </w:r>
      <w:r w:rsidRPr="009C4CF4">
        <w:rPr>
          <w:sz w:val="28"/>
        </w:rPr>
        <w:tab/>
      </w:r>
    </w:p>
    <w:p w:rsidR="0092321A" w:rsidRPr="009C4CF4" w:rsidRDefault="0092321A" w:rsidP="0092321A">
      <w:pPr>
        <w:jc w:val="both"/>
        <w:rPr>
          <w:sz w:val="28"/>
        </w:rPr>
      </w:pPr>
      <w:r w:rsidRPr="009C4CF4">
        <w:rPr>
          <w:sz w:val="28"/>
        </w:rPr>
        <w:t>3.</w:t>
      </w:r>
      <w:r w:rsidR="00A943EA" w:rsidRPr="009C4CF4">
        <w:rPr>
          <w:sz w:val="28"/>
        </w:rPr>
        <w:t>2</w:t>
      </w:r>
      <w:r w:rsidRPr="009C4CF4">
        <w:rPr>
          <w:sz w:val="28"/>
        </w:rPr>
        <w:t>.</w:t>
      </w:r>
      <w:r w:rsidR="00A943EA" w:rsidRPr="009C4CF4">
        <w:rPr>
          <w:sz w:val="28"/>
        </w:rPr>
        <w:t xml:space="preserve"> </w:t>
      </w:r>
      <w:r w:rsidR="002D71AA" w:rsidRPr="009C4CF4">
        <w:rPr>
          <w:sz w:val="28"/>
        </w:rPr>
        <w:t xml:space="preserve">Займається виготовленням бланків посвідчень мисливця та щорічних контрольних карток обліку добутої дичини і порушень правил полювання. </w:t>
      </w:r>
    </w:p>
    <w:p w:rsidR="00702BD4" w:rsidRPr="009C4CF4" w:rsidRDefault="0092321A" w:rsidP="0092321A">
      <w:pPr>
        <w:jc w:val="both"/>
        <w:rPr>
          <w:sz w:val="28"/>
        </w:rPr>
      </w:pPr>
      <w:r w:rsidRPr="009C4CF4">
        <w:rPr>
          <w:sz w:val="28"/>
        </w:rPr>
        <w:t>3.</w:t>
      </w:r>
      <w:r w:rsidR="00A943EA" w:rsidRPr="009C4CF4">
        <w:rPr>
          <w:sz w:val="28"/>
        </w:rPr>
        <w:t>3</w:t>
      </w:r>
      <w:r w:rsidRPr="009C4CF4">
        <w:rPr>
          <w:sz w:val="28"/>
        </w:rPr>
        <w:t>.</w:t>
      </w:r>
      <w:r w:rsidR="00702BD4" w:rsidRPr="009C4CF4">
        <w:rPr>
          <w:sz w:val="28"/>
        </w:rPr>
        <w:t xml:space="preserve"> Забезпечує організацію впорядкування мисливських угідь.</w:t>
      </w:r>
      <w:r w:rsidRPr="009C4CF4">
        <w:rPr>
          <w:sz w:val="28"/>
        </w:rPr>
        <w:t xml:space="preserve">          </w:t>
      </w:r>
    </w:p>
    <w:p w:rsidR="00702BD4" w:rsidRPr="009C4CF4" w:rsidRDefault="0092321A" w:rsidP="0092321A">
      <w:pPr>
        <w:jc w:val="both"/>
        <w:rPr>
          <w:sz w:val="28"/>
        </w:rPr>
      </w:pPr>
      <w:r w:rsidRPr="009C4CF4">
        <w:rPr>
          <w:sz w:val="28"/>
        </w:rPr>
        <w:lastRenderedPageBreak/>
        <w:t>3.</w:t>
      </w:r>
      <w:r w:rsidR="00A943EA" w:rsidRPr="009C4CF4">
        <w:rPr>
          <w:sz w:val="28"/>
        </w:rPr>
        <w:t>4</w:t>
      </w:r>
      <w:r w:rsidRPr="009C4CF4">
        <w:rPr>
          <w:sz w:val="28"/>
        </w:rPr>
        <w:t>.</w:t>
      </w:r>
      <w:r w:rsidR="00702BD4" w:rsidRPr="009C4CF4">
        <w:rPr>
          <w:sz w:val="28"/>
        </w:rPr>
        <w:t xml:space="preserve"> Забезпечує охорону та регулювання чисельності в мисливських угіддях державного мисливського резерву (запасу).</w:t>
      </w:r>
    </w:p>
    <w:p w:rsidR="00702BD4" w:rsidRPr="009C4CF4" w:rsidRDefault="00702BD4" w:rsidP="0092321A">
      <w:pPr>
        <w:jc w:val="both"/>
        <w:rPr>
          <w:rFonts w:eastAsia="MS Mincho"/>
          <w:sz w:val="28"/>
          <w:szCs w:val="28"/>
        </w:rPr>
      </w:pPr>
      <w:r w:rsidRPr="009C4CF4">
        <w:rPr>
          <w:rFonts w:eastAsia="MS Mincho"/>
          <w:sz w:val="28"/>
          <w:szCs w:val="28"/>
        </w:rPr>
        <w:t>3</w:t>
      </w:r>
      <w:r w:rsidR="0092321A" w:rsidRPr="009C4CF4">
        <w:rPr>
          <w:rFonts w:eastAsia="MS Mincho"/>
          <w:sz w:val="28"/>
          <w:szCs w:val="28"/>
        </w:rPr>
        <w:t>.</w:t>
      </w:r>
      <w:r w:rsidR="00A943EA" w:rsidRPr="009C4CF4">
        <w:rPr>
          <w:rFonts w:eastAsia="MS Mincho"/>
          <w:sz w:val="28"/>
          <w:szCs w:val="28"/>
        </w:rPr>
        <w:t>5</w:t>
      </w:r>
      <w:r w:rsidR="0092321A" w:rsidRPr="009C4CF4">
        <w:rPr>
          <w:rFonts w:eastAsia="MS Mincho"/>
          <w:sz w:val="28"/>
          <w:szCs w:val="28"/>
        </w:rPr>
        <w:t xml:space="preserve">. </w:t>
      </w:r>
      <w:r w:rsidRPr="009C4CF4">
        <w:rPr>
          <w:rFonts w:eastAsia="MS Mincho"/>
          <w:sz w:val="28"/>
          <w:szCs w:val="28"/>
        </w:rPr>
        <w:t>Подає документи Держлісаген</w:t>
      </w:r>
      <w:r w:rsidR="00CC42E4" w:rsidRPr="009C4CF4">
        <w:rPr>
          <w:rFonts w:eastAsia="MS Mincho"/>
          <w:sz w:val="28"/>
          <w:szCs w:val="28"/>
        </w:rPr>
        <w:t>т</w:t>
      </w:r>
      <w:r w:rsidRPr="009C4CF4">
        <w:rPr>
          <w:rFonts w:eastAsia="MS Mincho"/>
          <w:sz w:val="28"/>
          <w:szCs w:val="28"/>
        </w:rPr>
        <w:t>ству з питань надання у користування мисливських угідь.</w:t>
      </w:r>
    </w:p>
    <w:p w:rsidR="005C1792" w:rsidRPr="009C4CF4" w:rsidRDefault="0092321A" w:rsidP="0092321A">
      <w:pPr>
        <w:jc w:val="both"/>
        <w:rPr>
          <w:rFonts w:eastAsia="MS Mincho"/>
          <w:sz w:val="28"/>
          <w:szCs w:val="28"/>
        </w:rPr>
      </w:pPr>
      <w:r w:rsidRPr="009C4CF4">
        <w:rPr>
          <w:rFonts w:eastAsia="MS Mincho"/>
          <w:sz w:val="28"/>
          <w:szCs w:val="28"/>
        </w:rPr>
        <w:t>3.</w:t>
      </w:r>
      <w:r w:rsidR="00A943EA" w:rsidRPr="009C4CF4">
        <w:rPr>
          <w:rFonts w:eastAsia="MS Mincho"/>
          <w:sz w:val="28"/>
          <w:szCs w:val="28"/>
        </w:rPr>
        <w:t>6</w:t>
      </w:r>
      <w:r w:rsidRPr="009C4CF4">
        <w:rPr>
          <w:rFonts w:eastAsia="MS Mincho"/>
          <w:sz w:val="28"/>
          <w:szCs w:val="28"/>
        </w:rPr>
        <w:t>.</w:t>
      </w:r>
      <w:r w:rsidR="00702BD4" w:rsidRPr="009C4CF4">
        <w:rPr>
          <w:rFonts w:eastAsia="MS Mincho"/>
          <w:sz w:val="28"/>
          <w:szCs w:val="28"/>
        </w:rPr>
        <w:t xml:space="preserve"> Впроваджує у мисливське господарство результати науково-дослідних та дослідно-конструкторських робіт</w:t>
      </w:r>
      <w:r w:rsidR="005C1792" w:rsidRPr="009C4CF4">
        <w:rPr>
          <w:rFonts w:eastAsia="MS Mincho"/>
          <w:sz w:val="28"/>
          <w:szCs w:val="28"/>
        </w:rPr>
        <w:t>, необхідних для реалізації програм розвитку мисливського господарства.</w:t>
      </w:r>
    </w:p>
    <w:p w:rsidR="0092321A" w:rsidRPr="009C4CF4" w:rsidRDefault="005C1792" w:rsidP="0092321A">
      <w:p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3</w:t>
      </w:r>
      <w:r w:rsidR="0092321A" w:rsidRPr="009C4CF4">
        <w:rPr>
          <w:sz w:val="28"/>
          <w:szCs w:val="28"/>
        </w:rPr>
        <w:t>.</w:t>
      </w:r>
      <w:r w:rsidR="00A943EA" w:rsidRPr="009C4CF4">
        <w:rPr>
          <w:sz w:val="28"/>
          <w:szCs w:val="28"/>
        </w:rPr>
        <w:t>7</w:t>
      </w:r>
      <w:r w:rsidR="0092321A" w:rsidRPr="009C4CF4">
        <w:rPr>
          <w:sz w:val="28"/>
          <w:szCs w:val="28"/>
        </w:rPr>
        <w:t xml:space="preserve">. </w:t>
      </w:r>
      <w:r w:rsidR="005C105E" w:rsidRPr="009C4CF4">
        <w:rPr>
          <w:sz w:val="28"/>
          <w:szCs w:val="28"/>
        </w:rPr>
        <w:t>Забезпечує організацію та координацію діяльності з охорони державного мисливського фонду і заходів з регулювання чисельності мисливських, хижих та шкідливих для мисливського господарства тварин.</w:t>
      </w:r>
    </w:p>
    <w:p w:rsidR="005C105E" w:rsidRPr="009C4CF4" w:rsidRDefault="005C105E" w:rsidP="0092321A">
      <w:p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3.</w:t>
      </w:r>
      <w:r w:rsidR="00A943EA" w:rsidRPr="009C4CF4">
        <w:rPr>
          <w:sz w:val="28"/>
          <w:szCs w:val="28"/>
        </w:rPr>
        <w:t>8</w:t>
      </w:r>
      <w:r w:rsidRPr="009C4CF4">
        <w:rPr>
          <w:sz w:val="28"/>
          <w:szCs w:val="28"/>
        </w:rPr>
        <w:t xml:space="preserve">. </w:t>
      </w:r>
      <w:r w:rsidR="00B039E8" w:rsidRPr="009C4CF4">
        <w:rPr>
          <w:sz w:val="28"/>
          <w:szCs w:val="28"/>
        </w:rPr>
        <w:t>Погоджує користувачам мисливських угідь пропускну спроможність мисливських угідь, строки полювання та порядок його здійснення, норму добування мисливських тварин, проекти організації та розвитку мисливського господарства.</w:t>
      </w:r>
    </w:p>
    <w:p w:rsidR="00473657" w:rsidRPr="009C4CF4" w:rsidRDefault="00473657" w:rsidP="0092321A">
      <w:p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3.</w:t>
      </w:r>
      <w:r w:rsidR="00A943EA" w:rsidRPr="009C4CF4">
        <w:rPr>
          <w:sz w:val="28"/>
          <w:szCs w:val="28"/>
        </w:rPr>
        <w:t>9</w:t>
      </w:r>
      <w:r w:rsidRPr="009C4CF4">
        <w:rPr>
          <w:sz w:val="28"/>
          <w:szCs w:val="28"/>
        </w:rPr>
        <w:t>. Координує діяльність підприємств, організацій, що належать до сфери управління Держлісаген</w:t>
      </w:r>
      <w:r w:rsidR="00CC42E4" w:rsidRPr="009C4CF4">
        <w:rPr>
          <w:sz w:val="28"/>
          <w:szCs w:val="28"/>
        </w:rPr>
        <w:t>тства, крім підприємств, установ</w:t>
      </w:r>
      <w:r w:rsidRPr="009C4CF4">
        <w:rPr>
          <w:sz w:val="28"/>
          <w:szCs w:val="28"/>
        </w:rPr>
        <w:t>, організацій, які безпосередньо підпорядковуються Держлісаген</w:t>
      </w:r>
      <w:r w:rsidR="00CC42E4" w:rsidRPr="009C4CF4">
        <w:rPr>
          <w:sz w:val="28"/>
          <w:szCs w:val="28"/>
        </w:rPr>
        <w:t>т</w:t>
      </w:r>
      <w:r w:rsidRPr="009C4CF4">
        <w:rPr>
          <w:sz w:val="28"/>
          <w:szCs w:val="28"/>
        </w:rPr>
        <w:t>ству у сфері мисливського господарства.</w:t>
      </w:r>
    </w:p>
    <w:p w:rsidR="00473657" w:rsidRPr="009C4CF4" w:rsidRDefault="00473657" w:rsidP="0092321A">
      <w:p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3.1</w:t>
      </w:r>
      <w:r w:rsidR="00A943EA" w:rsidRPr="009C4CF4">
        <w:rPr>
          <w:sz w:val="28"/>
          <w:szCs w:val="28"/>
        </w:rPr>
        <w:t>0</w:t>
      </w:r>
      <w:r w:rsidRPr="009C4CF4">
        <w:rPr>
          <w:sz w:val="28"/>
          <w:szCs w:val="28"/>
        </w:rPr>
        <w:t xml:space="preserve">. </w:t>
      </w:r>
      <w:r w:rsidR="00A943EA" w:rsidRPr="009C4CF4">
        <w:rPr>
          <w:sz w:val="28"/>
          <w:szCs w:val="28"/>
        </w:rPr>
        <w:t>Б</w:t>
      </w:r>
      <w:r w:rsidR="00CC42E4" w:rsidRPr="009C4CF4">
        <w:rPr>
          <w:sz w:val="28"/>
          <w:szCs w:val="28"/>
        </w:rPr>
        <w:t>ере участь в</w:t>
      </w:r>
      <w:r w:rsidRPr="009C4CF4">
        <w:rPr>
          <w:sz w:val="28"/>
          <w:szCs w:val="28"/>
        </w:rPr>
        <w:t>:</w:t>
      </w:r>
    </w:p>
    <w:p w:rsidR="00473657" w:rsidRPr="009C4CF4" w:rsidRDefault="00473657" w:rsidP="00771C7E">
      <w:pPr>
        <w:numPr>
          <w:ilvl w:val="0"/>
          <w:numId w:val="10"/>
        </w:num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підготовці пропозицій щодо лімітів і норм використання мисливських      тварин;</w:t>
      </w:r>
    </w:p>
    <w:p w:rsidR="00473657" w:rsidRPr="009C4CF4" w:rsidRDefault="00473657" w:rsidP="00771C7E">
      <w:pPr>
        <w:numPr>
          <w:ilvl w:val="0"/>
          <w:numId w:val="10"/>
        </w:num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підготовці пропозицій щодо надання в користування</w:t>
      </w:r>
      <w:r w:rsidR="002617A6" w:rsidRPr="009C4CF4">
        <w:rPr>
          <w:sz w:val="28"/>
          <w:szCs w:val="28"/>
        </w:rPr>
        <w:t xml:space="preserve"> мисливських угідь та припинення права користування ними;</w:t>
      </w:r>
    </w:p>
    <w:p w:rsidR="002617A6" w:rsidRPr="009C4CF4" w:rsidRDefault="002617A6" w:rsidP="00771C7E">
      <w:pPr>
        <w:numPr>
          <w:ilvl w:val="0"/>
          <w:numId w:val="10"/>
        </w:num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міжнародному співробітництві у сфері ведення мисливського господарства;</w:t>
      </w:r>
    </w:p>
    <w:p w:rsidR="002617A6" w:rsidRPr="009C4CF4" w:rsidRDefault="002617A6" w:rsidP="00771C7E">
      <w:pPr>
        <w:numPr>
          <w:ilvl w:val="0"/>
          <w:numId w:val="10"/>
        </w:num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розробленні та виконанні загальнодержавних, регіональних (місцевих) програм з охорони, захисту, використання, відтворення та роз</w:t>
      </w:r>
      <w:r w:rsidR="00CC42E4" w:rsidRPr="009C4CF4">
        <w:rPr>
          <w:sz w:val="28"/>
          <w:szCs w:val="28"/>
        </w:rPr>
        <w:t>витку мисливського господарства.</w:t>
      </w:r>
    </w:p>
    <w:p w:rsidR="002617A6" w:rsidRPr="009C4CF4" w:rsidRDefault="00473657" w:rsidP="0092321A">
      <w:pPr>
        <w:jc w:val="both"/>
        <w:rPr>
          <w:sz w:val="28"/>
          <w:szCs w:val="28"/>
        </w:rPr>
      </w:pPr>
      <w:r w:rsidRPr="009C4CF4">
        <w:rPr>
          <w:sz w:val="28"/>
          <w:szCs w:val="28"/>
        </w:rPr>
        <w:t>3.1</w:t>
      </w:r>
      <w:r w:rsidR="00A943EA" w:rsidRPr="009C4CF4">
        <w:rPr>
          <w:sz w:val="28"/>
          <w:szCs w:val="28"/>
        </w:rPr>
        <w:t>1</w:t>
      </w:r>
      <w:r w:rsidRPr="009C4CF4">
        <w:rPr>
          <w:sz w:val="28"/>
          <w:szCs w:val="28"/>
        </w:rPr>
        <w:t>.</w:t>
      </w:r>
      <w:r w:rsidR="002617A6" w:rsidRPr="009C4CF4">
        <w:rPr>
          <w:sz w:val="28"/>
          <w:szCs w:val="28"/>
        </w:rPr>
        <w:t xml:space="preserve"> Приймає в установленому порядку рішення про припинення полювання.</w:t>
      </w:r>
    </w:p>
    <w:p w:rsidR="006E7D2A" w:rsidRPr="009C4CF4" w:rsidRDefault="00473657" w:rsidP="00D15AB8">
      <w:pPr>
        <w:jc w:val="both"/>
        <w:rPr>
          <w:sz w:val="28"/>
          <w:szCs w:val="28"/>
        </w:rPr>
      </w:pPr>
      <w:r w:rsidRPr="009C4CF4">
        <w:rPr>
          <w:sz w:val="28"/>
          <w:szCs w:val="28"/>
        </w:rPr>
        <w:t xml:space="preserve"> </w:t>
      </w:r>
    </w:p>
    <w:p w:rsidR="006E7D2A" w:rsidRPr="009C4CF4" w:rsidRDefault="006E7D2A" w:rsidP="006944D8">
      <w:pPr>
        <w:rPr>
          <w:b/>
          <w:sz w:val="28"/>
          <w:szCs w:val="28"/>
        </w:rPr>
      </w:pPr>
    </w:p>
    <w:p w:rsidR="007C4501" w:rsidRPr="009C4CF4" w:rsidRDefault="006F1615" w:rsidP="006944D8">
      <w:pPr>
        <w:jc w:val="center"/>
        <w:rPr>
          <w:b/>
          <w:sz w:val="28"/>
          <w:szCs w:val="28"/>
        </w:rPr>
      </w:pPr>
      <w:r w:rsidRPr="009C4CF4">
        <w:rPr>
          <w:b/>
          <w:sz w:val="28"/>
          <w:szCs w:val="28"/>
          <w:lang w:val="en-US"/>
        </w:rPr>
        <w:t>IV</w:t>
      </w:r>
      <w:r w:rsidRPr="009C4CF4">
        <w:rPr>
          <w:b/>
          <w:sz w:val="28"/>
          <w:szCs w:val="28"/>
          <w:lang w:val="ru-RU"/>
        </w:rPr>
        <w:t>.</w:t>
      </w:r>
      <w:r w:rsidR="00A04890" w:rsidRPr="009C4CF4">
        <w:rPr>
          <w:b/>
          <w:sz w:val="28"/>
          <w:szCs w:val="28"/>
        </w:rPr>
        <w:t xml:space="preserve"> </w:t>
      </w:r>
      <w:r w:rsidRPr="009C4CF4">
        <w:rPr>
          <w:b/>
          <w:sz w:val="28"/>
          <w:szCs w:val="28"/>
        </w:rPr>
        <w:t>СТРУКТУРА</w:t>
      </w:r>
      <w:r w:rsidR="00556470" w:rsidRPr="009C4CF4">
        <w:rPr>
          <w:b/>
          <w:sz w:val="28"/>
          <w:szCs w:val="28"/>
        </w:rPr>
        <w:t xml:space="preserve"> ТА СКЛАД</w:t>
      </w:r>
    </w:p>
    <w:p w:rsidR="00556470" w:rsidRPr="009C4CF4" w:rsidRDefault="006944D8" w:rsidP="006944D8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 xml:space="preserve">4.1. </w:t>
      </w:r>
      <w:r w:rsidR="00A04890" w:rsidRPr="009C4CF4">
        <w:rPr>
          <w:rFonts w:ascii="Times New Roman" w:hAnsi="Times New Roman"/>
          <w:sz w:val="28"/>
          <w:szCs w:val="28"/>
        </w:rPr>
        <w:t>Відділ є стр</w:t>
      </w:r>
      <w:r w:rsidR="009C7FEF" w:rsidRPr="009C4CF4">
        <w:rPr>
          <w:rFonts w:ascii="Times New Roman" w:hAnsi="Times New Roman"/>
          <w:sz w:val="28"/>
          <w:szCs w:val="28"/>
        </w:rPr>
        <w:t>уктурни</w:t>
      </w:r>
      <w:r w:rsidR="00D44D58" w:rsidRPr="009C4CF4">
        <w:rPr>
          <w:rFonts w:ascii="Times New Roman" w:hAnsi="Times New Roman"/>
          <w:sz w:val="28"/>
          <w:szCs w:val="28"/>
        </w:rPr>
        <w:t>м підрозділом Управління.</w:t>
      </w:r>
      <w:r w:rsidRPr="009C4CF4">
        <w:rPr>
          <w:rFonts w:ascii="Times New Roman" w:hAnsi="Times New Roman"/>
          <w:sz w:val="28"/>
          <w:szCs w:val="28"/>
        </w:rPr>
        <w:t xml:space="preserve"> </w:t>
      </w:r>
    </w:p>
    <w:p w:rsidR="00AA3111" w:rsidRPr="009C4CF4" w:rsidRDefault="00AA3111" w:rsidP="00AA3111">
      <w:pPr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>4.2. Відділ очолює начальник Відділу.</w:t>
      </w:r>
    </w:p>
    <w:p w:rsidR="00661321" w:rsidRPr="009C4CF4" w:rsidRDefault="00AA3111" w:rsidP="00AA3111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 xml:space="preserve">4.3. До складу Відділу входять </w:t>
      </w:r>
      <w:r w:rsidR="00F069C7">
        <w:rPr>
          <w:rFonts w:ascii="Times New Roman" w:hAnsi="Times New Roman"/>
          <w:sz w:val="28"/>
          <w:szCs w:val="28"/>
        </w:rPr>
        <w:t>8</w:t>
      </w:r>
      <w:r w:rsidRPr="009C4CF4">
        <w:rPr>
          <w:rFonts w:ascii="Times New Roman" w:hAnsi="Times New Roman"/>
          <w:sz w:val="28"/>
          <w:szCs w:val="28"/>
        </w:rPr>
        <w:t xml:space="preserve"> осіб: </w:t>
      </w:r>
    </w:p>
    <w:p w:rsidR="00661321" w:rsidRPr="009C4CF4" w:rsidRDefault="00661321" w:rsidP="00661321">
      <w:pPr>
        <w:numPr>
          <w:ilvl w:val="0"/>
          <w:numId w:val="18"/>
        </w:numPr>
        <w:adjustRightInd w:val="0"/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>начальник Відділу;</w:t>
      </w:r>
      <w:r w:rsidR="00AA3111" w:rsidRPr="009C4CF4">
        <w:rPr>
          <w:rFonts w:ascii="Times New Roman" w:hAnsi="Times New Roman"/>
          <w:sz w:val="28"/>
          <w:szCs w:val="28"/>
        </w:rPr>
        <w:t xml:space="preserve"> </w:t>
      </w:r>
    </w:p>
    <w:p w:rsidR="00661321" w:rsidRPr="009C4CF4" w:rsidRDefault="00AA3111" w:rsidP="00661321">
      <w:pPr>
        <w:numPr>
          <w:ilvl w:val="0"/>
          <w:numId w:val="18"/>
        </w:numPr>
        <w:adjustRightInd w:val="0"/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>заступник начальника Відділу</w:t>
      </w:r>
      <w:r w:rsidR="00661321" w:rsidRPr="009C4CF4">
        <w:rPr>
          <w:rFonts w:ascii="Times New Roman" w:hAnsi="Times New Roman"/>
          <w:sz w:val="28"/>
          <w:szCs w:val="28"/>
        </w:rPr>
        <w:t>;</w:t>
      </w:r>
      <w:r w:rsidRPr="009C4CF4">
        <w:rPr>
          <w:rFonts w:ascii="Times New Roman" w:hAnsi="Times New Roman"/>
          <w:sz w:val="28"/>
          <w:szCs w:val="28"/>
        </w:rPr>
        <w:t xml:space="preserve"> </w:t>
      </w:r>
    </w:p>
    <w:p w:rsidR="00AA3111" w:rsidRPr="009C4CF4" w:rsidRDefault="00F069C7" w:rsidP="00661321">
      <w:pPr>
        <w:numPr>
          <w:ilvl w:val="0"/>
          <w:numId w:val="18"/>
        </w:num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3111" w:rsidRPr="009C4CF4">
        <w:rPr>
          <w:rFonts w:ascii="Times New Roman" w:hAnsi="Times New Roman"/>
          <w:sz w:val="28"/>
          <w:szCs w:val="28"/>
        </w:rPr>
        <w:t xml:space="preserve"> головних спеціалістів.</w:t>
      </w:r>
    </w:p>
    <w:p w:rsidR="00C6557E" w:rsidRPr="009C4CF4" w:rsidRDefault="00C6557E" w:rsidP="00CC42E4">
      <w:pPr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>4.</w:t>
      </w:r>
      <w:r w:rsidR="00AA3111" w:rsidRPr="009C4CF4">
        <w:rPr>
          <w:rFonts w:ascii="Times New Roman" w:hAnsi="Times New Roman"/>
          <w:sz w:val="28"/>
          <w:szCs w:val="28"/>
        </w:rPr>
        <w:t>4</w:t>
      </w:r>
      <w:r w:rsidRPr="009C4CF4">
        <w:rPr>
          <w:rFonts w:ascii="Times New Roman" w:hAnsi="Times New Roman"/>
          <w:sz w:val="28"/>
          <w:szCs w:val="28"/>
        </w:rPr>
        <w:t xml:space="preserve">. </w:t>
      </w:r>
      <w:r w:rsidR="00B647B9" w:rsidRPr="009C4CF4">
        <w:rPr>
          <w:rFonts w:ascii="Times New Roman" w:hAnsi="Times New Roman"/>
          <w:sz w:val="28"/>
          <w:szCs w:val="28"/>
        </w:rPr>
        <w:t>П</w:t>
      </w:r>
      <w:r w:rsidRPr="009C4CF4">
        <w:rPr>
          <w:rFonts w:ascii="Times New Roman" w:hAnsi="Times New Roman"/>
          <w:sz w:val="28"/>
          <w:szCs w:val="28"/>
        </w:rPr>
        <w:t>рацівник</w:t>
      </w:r>
      <w:r w:rsidR="00B647B9" w:rsidRPr="009C4CF4">
        <w:rPr>
          <w:rFonts w:ascii="Times New Roman" w:hAnsi="Times New Roman"/>
          <w:sz w:val="28"/>
          <w:szCs w:val="28"/>
        </w:rPr>
        <w:t>ам</w:t>
      </w:r>
      <w:r w:rsidRPr="009C4CF4">
        <w:rPr>
          <w:rFonts w:ascii="Times New Roman" w:hAnsi="Times New Roman"/>
          <w:sz w:val="28"/>
          <w:szCs w:val="28"/>
        </w:rPr>
        <w:t xml:space="preserve"> Відділу</w:t>
      </w:r>
      <w:r w:rsidR="00B647B9" w:rsidRPr="009C4CF4">
        <w:rPr>
          <w:rFonts w:ascii="Times New Roman" w:hAnsi="Times New Roman"/>
          <w:sz w:val="28"/>
          <w:szCs w:val="28"/>
        </w:rPr>
        <w:t xml:space="preserve"> </w:t>
      </w:r>
      <w:r w:rsidR="0093345E" w:rsidRPr="009C4CF4">
        <w:rPr>
          <w:rFonts w:ascii="Times New Roman" w:hAnsi="Times New Roman"/>
          <w:sz w:val="28"/>
          <w:szCs w:val="28"/>
        </w:rPr>
        <w:t xml:space="preserve">можуть бути </w:t>
      </w:r>
      <w:r w:rsidR="00B647B9" w:rsidRPr="009C4CF4">
        <w:rPr>
          <w:rFonts w:ascii="Times New Roman" w:hAnsi="Times New Roman"/>
          <w:sz w:val="28"/>
          <w:szCs w:val="28"/>
        </w:rPr>
        <w:t>визначені місця роботи</w:t>
      </w:r>
      <w:r w:rsidR="007F7563" w:rsidRPr="009C4CF4">
        <w:rPr>
          <w:rFonts w:ascii="Times New Roman" w:hAnsi="Times New Roman"/>
          <w:sz w:val="28"/>
          <w:szCs w:val="28"/>
        </w:rPr>
        <w:t xml:space="preserve"> за  адресами</w:t>
      </w:r>
      <w:r w:rsidR="00F1493B" w:rsidRPr="009C4CF4">
        <w:rPr>
          <w:rFonts w:ascii="Times New Roman" w:hAnsi="Times New Roman"/>
          <w:sz w:val="28"/>
          <w:szCs w:val="28"/>
        </w:rPr>
        <w:t xml:space="preserve"> (конкретизовано в посадових інструкціях працівників)</w:t>
      </w:r>
      <w:r w:rsidRPr="009C4CF4">
        <w:rPr>
          <w:rFonts w:ascii="Times New Roman" w:hAnsi="Times New Roman"/>
          <w:sz w:val="28"/>
          <w:szCs w:val="28"/>
        </w:rPr>
        <w:t>:</w:t>
      </w:r>
    </w:p>
    <w:p w:rsidR="00C6557E" w:rsidRPr="009C4CF4" w:rsidRDefault="00C6557E" w:rsidP="00C6557E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jc w:val="both"/>
        <w:rPr>
          <w:rStyle w:val="FontStyle20"/>
          <w:sz w:val="28"/>
          <w:szCs w:val="28"/>
          <w:lang w:eastAsia="uk-UA"/>
        </w:rPr>
      </w:pPr>
      <w:r w:rsidRPr="009C4CF4">
        <w:rPr>
          <w:rStyle w:val="FontStyle20"/>
          <w:sz w:val="28"/>
          <w:szCs w:val="28"/>
          <w:lang w:eastAsia="uk-UA"/>
        </w:rPr>
        <w:t>м. Вінниця, вул. Пирогова, 26</w:t>
      </w:r>
      <w:r w:rsidR="00B647B9" w:rsidRPr="009C4CF4">
        <w:rPr>
          <w:rStyle w:val="FontStyle20"/>
          <w:sz w:val="28"/>
          <w:szCs w:val="28"/>
          <w:lang w:eastAsia="uk-UA"/>
        </w:rPr>
        <w:t>;</w:t>
      </w:r>
    </w:p>
    <w:p w:rsidR="00C6557E" w:rsidRPr="009C4CF4" w:rsidRDefault="00C6557E" w:rsidP="00C6557E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jc w:val="both"/>
        <w:rPr>
          <w:lang w:eastAsia="uk-UA"/>
        </w:rPr>
      </w:pPr>
      <w:r w:rsidRPr="009C4CF4">
        <w:t>м. Кропивницький, вул. Тараса Карпи, 76</w:t>
      </w:r>
      <w:r w:rsidR="00B647B9" w:rsidRPr="009C4CF4">
        <w:t>;</w:t>
      </w:r>
    </w:p>
    <w:p w:rsidR="00C6557E" w:rsidRPr="009C4CF4" w:rsidRDefault="00C6557E" w:rsidP="00C6557E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ind w:left="714" w:hanging="357"/>
        <w:contextualSpacing w:val="0"/>
        <w:jc w:val="both"/>
        <w:rPr>
          <w:rStyle w:val="FontStyle20"/>
          <w:sz w:val="28"/>
          <w:szCs w:val="28"/>
          <w:lang w:eastAsia="uk-UA"/>
        </w:rPr>
      </w:pPr>
      <w:r w:rsidRPr="009C4CF4">
        <w:rPr>
          <w:rStyle w:val="FontStyle20"/>
          <w:sz w:val="28"/>
          <w:szCs w:val="28"/>
          <w:lang w:eastAsia="uk-UA"/>
        </w:rPr>
        <w:t>м. Черкаси, провулок Медичний, 4.</w:t>
      </w:r>
    </w:p>
    <w:p w:rsidR="00556470" w:rsidRPr="009C4CF4" w:rsidRDefault="006944D8" w:rsidP="006944D8">
      <w:pPr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>4</w:t>
      </w:r>
      <w:r w:rsidR="00556470" w:rsidRPr="009C4CF4">
        <w:rPr>
          <w:rFonts w:ascii="Times New Roman" w:hAnsi="Times New Roman"/>
          <w:sz w:val="28"/>
          <w:szCs w:val="28"/>
        </w:rPr>
        <w:t>.</w:t>
      </w:r>
      <w:r w:rsidR="00AA3111" w:rsidRPr="009C4CF4">
        <w:rPr>
          <w:rFonts w:ascii="Times New Roman" w:hAnsi="Times New Roman"/>
          <w:sz w:val="28"/>
          <w:szCs w:val="28"/>
        </w:rPr>
        <w:t>5</w:t>
      </w:r>
      <w:r w:rsidR="00556470" w:rsidRPr="009C4CF4">
        <w:rPr>
          <w:rFonts w:ascii="Times New Roman" w:hAnsi="Times New Roman"/>
          <w:sz w:val="28"/>
          <w:szCs w:val="28"/>
        </w:rPr>
        <w:t xml:space="preserve">. Робота </w:t>
      </w:r>
      <w:r w:rsidR="00022D35" w:rsidRPr="009C4CF4">
        <w:rPr>
          <w:rFonts w:ascii="Times New Roman" w:hAnsi="Times New Roman"/>
          <w:sz w:val="28"/>
          <w:szCs w:val="28"/>
        </w:rPr>
        <w:t xml:space="preserve">спеціалістів </w:t>
      </w:r>
      <w:r w:rsidR="00216EBF" w:rsidRPr="009C4CF4">
        <w:rPr>
          <w:rFonts w:ascii="Times New Roman" w:hAnsi="Times New Roman"/>
          <w:sz w:val="28"/>
          <w:szCs w:val="28"/>
        </w:rPr>
        <w:t>В</w:t>
      </w:r>
      <w:r w:rsidR="00022D35" w:rsidRPr="009C4CF4">
        <w:rPr>
          <w:rFonts w:ascii="Times New Roman" w:hAnsi="Times New Roman"/>
          <w:sz w:val="28"/>
          <w:szCs w:val="28"/>
        </w:rPr>
        <w:t>і</w:t>
      </w:r>
      <w:r w:rsidR="006E7D2A" w:rsidRPr="009C4CF4">
        <w:rPr>
          <w:rFonts w:ascii="Times New Roman" w:hAnsi="Times New Roman"/>
          <w:sz w:val="28"/>
          <w:szCs w:val="28"/>
        </w:rPr>
        <w:t>дд</w:t>
      </w:r>
      <w:r w:rsidR="00022D35" w:rsidRPr="009C4CF4">
        <w:rPr>
          <w:rFonts w:ascii="Times New Roman" w:hAnsi="Times New Roman"/>
          <w:sz w:val="28"/>
          <w:szCs w:val="28"/>
        </w:rPr>
        <w:t>і</w:t>
      </w:r>
      <w:r w:rsidR="006E7D2A" w:rsidRPr="009C4CF4">
        <w:rPr>
          <w:rFonts w:ascii="Times New Roman" w:hAnsi="Times New Roman"/>
          <w:sz w:val="28"/>
          <w:szCs w:val="28"/>
        </w:rPr>
        <w:t>л</w:t>
      </w:r>
      <w:r w:rsidR="00022D35" w:rsidRPr="009C4CF4">
        <w:rPr>
          <w:rFonts w:ascii="Times New Roman" w:hAnsi="Times New Roman"/>
          <w:sz w:val="28"/>
          <w:szCs w:val="28"/>
        </w:rPr>
        <w:t>у</w:t>
      </w:r>
      <w:r w:rsidR="00556470" w:rsidRPr="009C4CF4">
        <w:rPr>
          <w:rFonts w:ascii="Times New Roman" w:hAnsi="Times New Roman"/>
          <w:sz w:val="28"/>
          <w:szCs w:val="28"/>
        </w:rPr>
        <w:t xml:space="preserve"> </w:t>
      </w:r>
      <w:r w:rsidRPr="009C4CF4">
        <w:rPr>
          <w:rFonts w:ascii="Times New Roman" w:hAnsi="Times New Roman"/>
          <w:sz w:val="28"/>
          <w:szCs w:val="28"/>
        </w:rPr>
        <w:t xml:space="preserve">може </w:t>
      </w:r>
      <w:r w:rsidR="00556470" w:rsidRPr="009C4CF4">
        <w:rPr>
          <w:rFonts w:ascii="Times New Roman" w:hAnsi="Times New Roman"/>
          <w:sz w:val="28"/>
          <w:szCs w:val="28"/>
        </w:rPr>
        <w:t>здійснюється за</w:t>
      </w:r>
      <w:r w:rsidRPr="009C4CF4">
        <w:rPr>
          <w:rFonts w:ascii="Times New Roman" w:hAnsi="Times New Roman"/>
          <w:sz w:val="28"/>
          <w:szCs w:val="28"/>
        </w:rPr>
        <w:t xml:space="preserve"> їх</w:t>
      </w:r>
      <w:r w:rsidR="00556470" w:rsidRPr="009C4CF4">
        <w:rPr>
          <w:rFonts w:ascii="Times New Roman" w:hAnsi="Times New Roman"/>
          <w:sz w:val="28"/>
          <w:szCs w:val="28"/>
        </w:rPr>
        <w:t xml:space="preserve"> річними індивідуальними планами, що затверджуються в установленому порядку.</w:t>
      </w:r>
    </w:p>
    <w:p w:rsidR="00556470" w:rsidRPr="009C4CF4" w:rsidRDefault="00556470" w:rsidP="006944D8">
      <w:pPr>
        <w:jc w:val="both"/>
        <w:rPr>
          <w:rFonts w:ascii="Times New Roman" w:hAnsi="Times New Roman"/>
          <w:sz w:val="24"/>
          <w:szCs w:val="24"/>
        </w:rPr>
      </w:pPr>
    </w:p>
    <w:p w:rsidR="007C4501" w:rsidRPr="009C4CF4" w:rsidRDefault="007C4501" w:rsidP="006944D8">
      <w:pPr>
        <w:rPr>
          <w:b/>
          <w:sz w:val="28"/>
          <w:szCs w:val="28"/>
        </w:rPr>
      </w:pPr>
    </w:p>
    <w:p w:rsidR="004448C1" w:rsidRPr="009C4CF4" w:rsidRDefault="004448C1" w:rsidP="00871EEA">
      <w:pPr>
        <w:rPr>
          <w:b/>
          <w:sz w:val="28"/>
          <w:szCs w:val="28"/>
          <w:lang w:val="en-US"/>
        </w:rPr>
      </w:pPr>
    </w:p>
    <w:p w:rsidR="006F1615" w:rsidRPr="009C4CF4" w:rsidRDefault="006F1615" w:rsidP="006944D8">
      <w:pPr>
        <w:jc w:val="center"/>
        <w:rPr>
          <w:b/>
          <w:sz w:val="28"/>
          <w:szCs w:val="28"/>
        </w:rPr>
      </w:pPr>
      <w:r w:rsidRPr="009C4CF4">
        <w:rPr>
          <w:b/>
          <w:sz w:val="28"/>
          <w:szCs w:val="28"/>
          <w:lang w:val="en-US"/>
        </w:rPr>
        <w:lastRenderedPageBreak/>
        <w:t>V</w:t>
      </w:r>
      <w:r w:rsidRPr="009C4CF4">
        <w:rPr>
          <w:b/>
          <w:sz w:val="28"/>
          <w:szCs w:val="28"/>
        </w:rPr>
        <w:t>.</w:t>
      </w:r>
      <w:r w:rsidR="00A04890" w:rsidRPr="009C4CF4">
        <w:rPr>
          <w:b/>
          <w:sz w:val="28"/>
          <w:szCs w:val="28"/>
        </w:rPr>
        <w:t xml:space="preserve"> </w:t>
      </w:r>
      <w:r w:rsidRPr="009C4CF4">
        <w:rPr>
          <w:b/>
          <w:sz w:val="28"/>
          <w:szCs w:val="28"/>
        </w:rPr>
        <w:t>ПРАВА</w:t>
      </w:r>
    </w:p>
    <w:p w:rsidR="003D1CD6" w:rsidRPr="009C4CF4" w:rsidRDefault="003D1CD6" w:rsidP="006944D8">
      <w:pPr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 xml:space="preserve">5.1. Права, що надані </w:t>
      </w:r>
      <w:r w:rsidR="00216EBF" w:rsidRPr="009C4CF4">
        <w:rPr>
          <w:rFonts w:ascii="Times New Roman" w:hAnsi="Times New Roman"/>
          <w:sz w:val="28"/>
          <w:szCs w:val="28"/>
        </w:rPr>
        <w:t>В</w:t>
      </w:r>
      <w:r w:rsidRPr="009C4CF4">
        <w:rPr>
          <w:rFonts w:ascii="Times New Roman" w:hAnsi="Times New Roman"/>
          <w:sz w:val="28"/>
          <w:szCs w:val="28"/>
        </w:rPr>
        <w:t>ідділу</w:t>
      </w:r>
      <w:r w:rsidR="002A33D9" w:rsidRPr="009C4CF4">
        <w:rPr>
          <w:rFonts w:ascii="Times New Roman" w:hAnsi="Times New Roman"/>
          <w:sz w:val="28"/>
          <w:szCs w:val="28"/>
        </w:rPr>
        <w:t>,</w:t>
      </w:r>
      <w:r w:rsidRPr="009C4CF4">
        <w:rPr>
          <w:rFonts w:ascii="Times New Roman" w:hAnsi="Times New Roman"/>
          <w:sz w:val="28"/>
          <w:szCs w:val="28"/>
        </w:rPr>
        <w:t xml:space="preserve"> </w:t>
      </w:r>
      <w:r w:rsidRPr="009C4C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4CF4">
        <w:rPr>
          <w:rFonts w:ascii="Times New Roman" w:hAnsi="Times New Roman"/>
          <w:sz w:val="28"/>
          <w:szCs w:val="28"/>
        </w:rPr>
        <w:t xml:space="preserve">реалізує начальник </w:t>
      </w:r>
      <w:r w:rsidR="00216EBF" w:rsidRPr="009C4CF4">
        <w:rPr>
          <w:rFonts w:ascii="Times New Roman" w:hAnsi="Times New Roman"/>
          <w:sz w:val="28"/>
          <w:szCs w:val="28"/>
        </w:rPr>
        <w:t>В</w:t>
      </w:r>
      <w:r w:rsidRPr="009C4CF4">
        <w:rPr>
          <w:rFonts w:ascii="Times New Roman" w:hAnsi="Times New Roman"/>
          <w:sz w:val="28"/>
          <w:szCs w:val="28"/>
        </w:rPr>
        <w:t xml:space="preserve">ідділу, а також спеціалісти </w:t>
      </w:r>
      <w:r w:rsidR="00216EBF" w:rsidRPr="009C4CF4">
        <w:rPr>
          <w:rFonts w:ascii="Times New Roman" w:hAnsi="Times New Roman"/>
          <w:sz w:val="28"/>
          <w:szCs w:val="28"/>
        </w:rPr>
        <w:t>В</w:t>
      </w:r>
      <w:r w:rsidRPr="009C4CF4">
        <w:rPr>
          <w:rFonts w:ascii="Times New Roman" w:hAnsi="Times New Roman"/>
          <w:sz w:val="28"/>
          <w:szCs w:val="28"/>
        </w:rPr>
        <w:t xml:space="preserve">ідділу згідно з </w:t>
      </w:r>
      <w:r w:rsidR="00216EBF" w:rsidRPr="009C4CF4">
        <w:rPr>
          <w:rFonts w:ascii="Times New Roman" w:hAnsi="Times New Roman"/>
          <w:sz w:val="28"/>
          <w:szCs w:val="28"/>
        </w:rPr>
        <w:t>затвердженими</w:t>
      </w:r>
      <w:r w:rsidRPr="009C4CF4">
        <w:rPr>
          <w:rFonts w:ascii="Times New Roman" w:hAnsi="Times New Roman"/>
          <w:sz w:val="28"/>
          <w:szCs w:val="28"/>
        </w:rPr>
        <w:t xml:space="preserve"> посадовими інструкціями. </w:t>
      </w:r>
    </w:p>
    <w:p w:rsidR="003D1CD6" w:rsidRPr="009C4CF4" w:rsidRDefault="003D1CD6" w:rsidP="006944D8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 xml:space="preserve">5.2. </w:t>
      </w:r>
      <w:r w:rsidR="00216EBF" w:rsidRPr="009C4CF4">
        <w:rPr>
          <w:rFonts w:ascii="Times New Roman" w:hAnsi="Times New Roman"/>
          <w:sz w:val="28"/>
          <w:szCs w:val="28"/>
        </w:rPr>
        <w:t>Спеціалісти Відділу</w:t>
      </w:r>
      <w:r w:rsidRPr="009C4CF4">
        <w:rPr>
          <w:rFonts w:ascii="Times New Roman" w:hAnsi="Times New Roman"/>
          <w:sz w:val="28"/>
          <w:szCs w:val="28"/>
        </w:rPr>
        <w:t xml:space="preserve"> мають право:</w:t>
      </w:r>
    </w:p>
    <w:p w:rsidR="003D1CD6" w:rsidRPr="009C4CF4" w:rsidRDefault="003D1CD6" w:rsidP="00A6659E">
      <w:pPr>
        <w:pStyle w:val="a9"/>
        <w:numPr>
          <w:ilvl w:val="0"/>
          <w:numId w:val="11"/>
        </w:numPr>
        <w:autoSpaceDE w:val="0"/>
        <w:autoSpaceDN w:val="0"/>
        <w:adjustRightInd w:val="0"/>
        <w:ind w:left="851"/>
        <w:jc w:val="both"/>
      </w:pPr>
      <w:r w:rsidRPr="009C4CF4">
        <w:t>на отримання інформації, що стосується виконання службових обов’язків;</w:t>
      </w:r>
    </w:p>
    <w:p w:rsidR="003D1CD6" w:rsidRPr="009C4CF4" w:rsidRDefault="003D1CD6" w:rsidP="00A6659E">
      <w:pPr>
        <w:pStyle w:val="a9"/>
        <w:numPr>
          <w:ilvl w:val="0"/>
          <w:numId w:val="11"/>
        </w:numPr>
        <w:autoSpaceDE w:val="0"/>
        <w:autoSpaceDN w:val="0"/>
        <w:adjustRightInd w:val="0"/>
        <w:ind w:left="851"/>
        <w:jc w:val="both"/>
      </w:pPr>
      <w:r w:rsidRPr="009C4CF4">
        <w:t>на охорону праці;</w:t>
      </w:r>
    </w:p>
    <w:p w:rsidR="003D1CD6" w:rsidRPr="009C4CF4" w:rsidRDefault="00A97E74" w:rsidP="00A6659E">
      <w:pPr>
        <w:pStyle w:val="a9"/>
        <w:numPr>
          <w:ilvl w:val="0"/>
          <w:numId w:val="11"/>
        </w:numPr>
        <w:autoSpaceDE w:val="0"/>
        <w:autoSpaceDN w:val="0"/>
        <w:adjustRightInd w:val="0"/>
        <w:ind w:left="851"/>
        <w:jc w:val="both"/>
      </w:pPr>
      <w:r w:rsidRPr="009C4CF4">
        <w:t>на користування оргтехнікою</w:t>
      </w:r>
      <w:r w:rsidR="003D1CD6" w:rsidRPr="009C4CF4">
        <w:t>;</w:t>
      </w:r>
    </w:p>
    <w:p w:rsidR="003D1CD6" w:rsidRPr="009C4CF4" w:rsidRDefault="003D1CD6" w:rsidP="00A6659E">
      <w:pPr>
        <w:pStyle w:val="a9"/>
        <w:numPr>
          <w:ilvl w:val="0"/>
          <w:numId w:val="11"/>
        </w:numPr>
        <w:autoSpaceDE w:val="0"/>
        <w:autoSpaceDN w:val="0"/>
        <w:adjustRightInd w:val="0"/>
        <w:ind w:left="851"/>
        <w:jc w:val="both"/>
      </w:pPr>
      <w:r w:rsidRPr="009C4CF4">
        <w:t xml:space="preserve">вносити пропозиції щодо удосконалення роботи </w:t>
      </w:r>
      <w:r w:rsidR="00A97E74" w:rsidRPr="009C4CF4">
        <w:t>Відділу</w:t>
      </w:r>
      <w:r w:rsidRPr="009C4CF4">
        <w:t>.</w:t>
      </w:r>
    </w:p>
    <w:p w:rsidR="003D1CD6" w:rsidRPr="009C4CF4" w:rsidRDefault="003D1CD6" w:rsidP="006944D8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9C4CF4">
        <w:rPr>
          <w:rFonts w:ascii="Times New Roman" w:hAnsi="Times New Roman"/>
          <w:sz w:val="28"/>
          <w:szCs w:val="28"/>
        </w:rPr>
        <w:t xml:space="preserve">5.3 </w:t>
      </w:r>
      <w:r w:rsidR="00A97E74" w:rsidRPr="009C4CF4">
        <w:rPr>
          <w:rFonts w:ascii="Times New Roman" w:hAnsi="Times New Roman"/>
          <w:sz w:val="28"/>
          <w:szCs w:val="28"/>
        </w:rPr>
        <w:t>Начальник Відділу</w:t>
      </w:r>
      <w:r w:rsidRPr="009C4C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4CF4">
        <w:rPr>
          <w:rFonts w:ascii="Times New Roman" w:hAnsi="Times New Roman"/>
          <w:sz w:val="28"/>
          <w:szCs w:val="28"/>
        </w:rPr>
        <w:t>має прав</w:t>
      </w:r>
      <w:r w:rsidR="00620344" w:rsidRPr="009C4CF4">
        <w:rPr>
          <w:rFonts w:ascii="Times New Roman" w:hAnsi="Times New Roman"/>
          <w:sz w:val="28"/>
          <w:szCs w:val="28"/>
        </w:rPr>
        <w:t>о</w:t>
      </w:r>
      <w:r w:rsidRPr="009C4CF4">
        <w:rPr>
          <w:rFonts w:ascii="Times New Roman" w:hAnsi="Times New Roman"/>
          <w:sz w:val="28"/>
          <w:szCs w:val="28"/>
        </w:rPr>
        <w:t>:</w:t>
      </w:r>
    </w:p>
    <w:p w:rsidR="00386BF6" w:rsidRPr="009C4CF4" w:rsidRDefault="003D1CD6" w:rsidP="00F6704E">
      <w:pPr>
        <w:pStyle w:val="a9"/>
        <w:numPr>
          <w:ilvl w:val="0"/>
          <w:numId w:val="12"/>
        </w:numPr>
        <w:autoSpaceDE w:val="0"/>
        <w:autoSpaceDN w:val="0"/>
        <w:adjustRightInd w:val="0"/>
        <w:ind w:left="709" w:hanging="283"/>
        <w:jc w:val="both"/>
      </w:pPr>
      <w:r w:rsidRPr="009C4CF4">
        <w:t xml:space="preserve">вносити на розгляд </w:t>
      </w:r>
      <w:r w:rsidR="00A97E74" w:rsidRPr="009C4CF4">
        <w:t xml:space="preserve">заступника начальника Управління </w:t>
      </w:r>
      <w:r w:rsidRPr="009C4CF4">
        <w:t xml:space="preserve">пропозиції з питань, що входять до компетенції </w:t>
      </w:r>
      <w:r w:rsidR="00A97E74" w:rsidRPr="009C4CF4">
        <w:t>Відділу</w:t>
      </w:r>
      <w:r w:rsidRPr="009C4CF4">
        <w:t>;</w:t>
      </w:r>
    </w:p>
    <w:p w:rsidR="00386BF6" w:rsidRPr="009C4CF4" w:rsidRDefault="003D1CD6" w:rsidP="00F6704E">
      <w:pPr>
        <w:pStyle w:val="a9"/>
        <w:numPr>
          <w:ilvl w:val="0"/>
          <w:numId w:val="12"/>
        </w:numPr>
        <w:autoSpaceDE w:val="0"/>
        <w:autoSpaceDN w:val="0"/>
        <w:adjustRightInd w:val="0"/>
        <w:ind w:left="709" w:hanging="283"/>
        <w:jc w:val="both"/>
      </w:pPr>
      <w:r w:rsidRPr="009C4CF4">
        <w:t xml:space="preserve">давати </w:t>
      </w:r>
      <w:r w:rsidR="00A97E74" w:rsidRPr="009C4CF4">
        <w:t>спеціалістам</w:t>
      </w:r>
      <w:r w:rsidRPr="009C4CF4">
        <w:t xml:space="preserve"> </w:t>
      </w:r>
      <w:r w:rsidR="00A97E74" w:rsidRPr="009C4CF4">
        <w:t>Відділу</w:t>
      </w:r>
      <w:r w:rsidRPr="009C4CF4">
        <w:t xml:space="preserve"> вказівки, що стосуються роботи </w:t>
      </w:r>
      <w:r w:rsidR="00A97E74" w:rsidRPr="009C4CF4">
        <w:t>Відділу</w:t>
      </w:r>
      <w:r w:rsidR="002A33D9" w:rsidRPr="009C4CF4">
        <w:t xml:space="preserve"> </w:t>
      </w:r>
      <w:r w:rsidRPr="009C4CF4">
        <w:t>і є обов’язковими для виконання;</w:t>
      </w:r>
    </w:p>
    <w:p w:rsidR="003D1CD6" w:rsidRPr="009C4CF4" w:rsidRDefault="003D1CD6" w:rsidP="00F6704E">
      <w:pPr>
        <w:pStyle w:val="a9"/>
        <w:numPr>
          <w:ilvl w:val="0"/>
          <w:numId w:val="12"/>
        </w:numPr>
        <w:autoSpaceDE w:val="0"/>
        <w:autoSpaceDN w:val="0"/>
        <w:adjustRightInd w:val="0"/>
        <w:ind w:left="709" w:hanging="283"/>
        <w:jc w:val="both"/>
      </w:pPr>
      <w:r w:rsidRPr="009C4CF4">
        <w:t xml:space="preserve">вносити пропозиції щодо підбору і розстановки </w:t>
      </w:r>
      <w:r w:rsidR="00A97E74" w:rsidRPr="009C4CF4">
        <w:t>персоналу</w:t>
      </w:r>
      <w:r w:rsidR="006D2606" w:rsidRPr="009C4CF4">
        <w:t xml:space="preserve"> Відділу</w:t>
      </w:r>
      <w:r w:rsidRPr="009C4CF4">
        <w:t>;</w:t>
      </w:r>
    </w:p>
    <w:p w:rsidR="003D1CD6" w:rsidRPr="009C4CF4" w:rsidRDefault="003D1CD6" w:rsidP="00F6704E">
      <w:pPr>
        <w:pStyle w:val="a9"/>
        <w:numPr>
          <w:ilvl w:val="0"/>
          <w:numId w:val="12"/>
        </w:numPr>
        <w:ind w:left="709" w:hanging="283"/>
        <w:jc w:val="both"/>
      </w:pPr>
      <w:r w:rsidRPr="009C4CF4">
        <w:t xml:space="preserve">брати безпосередню участь </w:t>
      </w:r>
      <w:r w:rsidR="00A56FC3" w:rsidRPr="009C4CF4">
        <w:t xml:space="preserve">в заходах </w:t>
      </w:r>
      <w:r w:rsidRPr="009C4CF4">
        <w:t>всіх рівн</w:t>
      </w:r>
      <w:r w:rsidR="00A56FC3" w:rsidRPr="009C4CF4">
        <w:t>ів</w:t>
      </w:r>
      <w:r w:rsidRPr="009C4CF4">
        <w:t xml:space="preserve"> </w:t>
      </w:r>
      <w:r w:rsidR="00A56FC3" w:rsidRPr="009C4CF4">
        <w:t>з</w:t>
      </w:r>
      <w:r w:rsidRPr="009C4CF4">
        <w:t xml:space="preserve"> питан</w:t>
      </w:r>
      <w:r w:rsidR="00A56FC3" w:rsidRPr="009C4CF4">
        <w:t>ь</w:t>
      </w:r>
      <w:r w:rsidRPr="009C4CF4">
        <w:t xml:space="preserve"> діяльності </w:t>
      </w:r>
      <w:r w:rsidR="00A97E74" w:rsidRPr="009C4CF4">
        <w:t>Відділу</w:t>
      </w:r>
      <w:r w:rsidRPr="009C4CF4">
        <w:t>.</w:t>
      </w:r>
    </w:p>
    <w:p w:rsidR="007C3F64" w:rsidRPr="009C4CF4" w:rsidRDefault="007C3F64" w:rsidP="006944D8">
      <w:pPr>
        <w:jc w:val="center"/>
        <w:rPr>
          <w:b/>
          <w:sz w:val="28"/>
          <w:szCs w:val="28"/>
        </w:rPr>
      </w:pPr>
    </w:p>
    <w:p w:rsidR="007C3F64" w:rsidRPr="009C4CF4" w:rsidRDefault="007C3F64" w:rsidP="006944D8">
      <w:pPr>
        <w:jc w:val="center"/>
        <w:rPr>
          <w:b/>
          <w:sz w:val="28"/>
          <w:szCs w:val="28"/>
        </w:rPr>
      </w:pPr>
      <w:r w:rsidRPr="009C4CF4">
        <w:rPr>
          <w:b/>
          <w:sz w:val="28"/>
          <w:szCs w:val="28"/>
          <w:lang w:val="en-US"/>
        </w:rPr>
        <w:t>V</w:t>
      </w:r>
      <w:r w:rsidRPr="009C4CF4">
        <w:rPr>
          <w:b/>
          <w:sz w:val="28"/>
          <w:szCs w:val="28"/>
        </w:rPr>
        <w:t>І. ВІДПОВІДАЛЬНІСТЬ</w:t>
      </w:r>
    </w:p>
    <w:p w:rsidR="00C949B8" w:rsidRPr="009C4CF4" w:rsidRDefault="007F2F8A" w:rsidP="0011768F">
      <w:pPr>
        <w:spacing w:before="120"/>
        <w:jc w:val="both"/>
        <w:rPr>
          <w:sz w:val="28"/>
          <w:szCs w:val="28"/>
        </w:rPr>
      </w:pPr>
      <w:r w:rsidRPr="009C4CF4">
        <w:rPr>
          <w:sz w:val="28"/>
          <w:szCs w:val="28"/>
        </w:rPr>
        <w:t xml:space="preserve">Начальник та спеціалісти Відділу несуть персональну відповідальність </w:t>
      </w:r>
      <w:r w:rsidR="00C949B8" w:rsidRPr="009C4CF4">
        <w:rPr>
          <w:sz w:val="28"/>
          <w:szCs w:val="28"/>
        </w:rPr>
        <w:t xml:space="preserve">за діяльність Відділу </w:t>
      </w:r>
      <w:r w:rsidR="00C949B8" w:rsidRPr="009C4CF4">
        <w:rPr>
          <w:sz w:val="28"/>
        </w:rPr>
        <w:t>і мож</w:t>
      </w:r>
      <w:r w:rsidR="009644AC" w:rsidRPr="009C4CF4">
        <w:rPr>
          <w:sz w:val="28"/>
        </w:rPr>
        <w:t>уть</w:t>
      </w:r>
      <w:r w:rsidR="00C949B8" w:rsidRPr="009C4CF4">
        <w:rPr>
          <w:sz w:val="28"/>
        </w:rPr>
        <w:t xml:space="preserve"> бути притягнути</w:t>
      </w:r>
      <w:r w:rsidR="009644AC" w:rsidRPr="009C4CF4">
        <w:rPr>
          <w:sz w:val="28"/>
        </w:rPr>
        <w:t>ми</w:t>
      </w:r>
      <w:r w:rsidR="00C949B8" w:rsidRPr="009C4CF4">
        <w:rPr>
          <w:sz w:val="28"/>
        </w:rPr>
        <w:t xml:space="preserve"> до відповідальності </w:t>
      </w:r>
      <w:r w:rsidR="00C949B8" w:rsidRPr="009C4CF4">
        <w:rPr>
          <w:sz w:val="28"/>
          <w:szCs w:val="28"/>
        </w:rPr>
        <w:t xml:space="preserve">згідно </w:t>
      </w:r>
      <w:r w:rsidR="009644AC" w:rsidRPr="009C4CF4">
        <w:rPr>
          <w:sz w:val="28"/>
          <w:szCs w:val="28"/>
        </w:rPr>
        <w:t xml:space="preserve">з чинним </w:t>
      </w:r>
      <w:r w:rsidR="00C949B8" w:rsidRPr="009C4CF4">
        <w:rPr>
          <w:sz w:val="28"/>
          <w:szCs w:val="28"/>
        </w:rPr>
        <w:t xml:space="preserve"> законодавств</w:t>
      </w:r>
      <w:r w:rsidR="009644AC" w:rsidRPr="009C4CF4">
        <w:rPr>
          <w:sz w:val="28"/>
          <w:szCs w:val="28"/>
        </w:rPr>
        <w:t>ом  України.</w:t>
      </w:r>
    </w:p>
    <w:p w:rsidR="0011768F" w:rsidRPr="009C4CF4" w:rsidRDefault="0011768F" w:rsidP="0011768F">
      <w:pPr>
        <w:spacing w:before="120"/>
        <w:jc w:val="both"/>
        <w:rPr>
          <w:sz w:val="28"/>
          <w:szCs w:val="28"/>
        </w:rPr>
      </w:pPr>
    </w:p>
    <w:p w:rsidR="00C949B8" w:rsidRPr="009C4CF4" w:rsidRDefault="00C949B8" w:rsidP="006944D8">
      <w:pPr>
        <w:jc w:val="center"/>
        <w:rPr>
          <w:b/>
          <w:sz w:val="28"/>
          <w:szCs w:val="28"/>
        </w:rPr>
      </w:pPr>
    </w:p>
    <w:p w:rsidR="0011768F" w:rsidRPr="009C4CF4" w:rsidRDefault="007C3F64" w:rsidP="0011768F">
      <w:pPr>
        <w:jc w:val="center"/>
        <w:rPr>
          <w:b/>
          <w:sz w:val="28"/>
          <w:szCs w:val="28"/>
        </w:rPr>
      </w:pPr>
      <w:r w:rsidRPr="009C4CF4">
        <w:rPr>
          <w:b/>
          <w:sz w:val="28"/>
          <w:szCs w:val="28"/>
          <w:lang w:val="en-US"/>
        </w:rPr>
        <w:t>V</w:t>
      </w:r>
      <w:r w:rsidRPr="009C4CF4">
        <w:rPr>
          <w:b/>
          <w:sz w:val="28"/>
          <w:szCs w:val="28"/>
        </w:rPr>
        <w:t>ІІ. ЗОВНІШНЯ СЛУЖБОВА КОМУНІКАЦІЯ</w:t>
      </w:r>
    </w:p>
    <w:p w:rsidR="004448C1" w:rsidRPr="009C4CF4" w:rsidRDefault="00871EEA" w:rsidP="002A33D9">
      <w:pPr>
        <w:numPr>
          <w:ilvl w:val="0"/>
          <w:numId w:val="17"/>
        </w:numPr>
        <w:tabs>
          <w:tab w:val="left" w:pos="290"/>
        </w:tabs>
        <w:overflowPunct w:val="0"/>
        <w:adjustRightInd w:val="0"/>
        <w:spacing w:before="120"/>
        <w:ind w:left="567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Держлісагентство</w:t>
      </w:r>
      <w:r w:rsidR="004448C1" w:rsidRPr="009C4CF4">
        <w:rPr>
          <w:sz w:val="28"/>
          <w:szCs w:val="24"/>
        </w:rPr>
        <w:t>;</w:t>
      </w:r>
    </w:p>
    <w:p w:rsidR="00F9610A" w:rsidRPr="009C4CF4" w:rsidRDefault="00871EEA" w:rsidP="004448C1">
      <w:pPr>
        <w:numPr>
          <w:ilvl w:val="0"/>
          <w:numId w:val="17"/>
        </w:numPr>
        <w:tabs>
          <w:tab w:val="left" w:pos="290"/>
        </w:tabs>
        <w:overflowPunct w:val="0"/>
        <w:adjustRightInd w:val="0"/>
        <w:ind w:left="567" w:hanging="357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>підприємства, організації та установи в межах компетенції.</w:t>
      </w:r>
    </w:p>
    <w:p w:rsidR="00871EEA" w:rsidRDefault="00871EEA" w:rsidP="00871EEA">
      <w:pPr>
        <w:jc w:val="both"/>
        <w:rPr>
          <w:sz w:val="28"/>
          <w:szCs w:val="24"/>
        </w:rPr>
      </w:pPr>
    </w:p>
    <w:p w:rsidR="00871EEA" w:rsidRDefault="00871EEA" w:rsidP="00871EEA">
      <w:pPr>
        <w:jc w:val="both"/>
        <w:rPr>
          <w:sz w:val="28"/>
          <w:szCs w:val="24"/>
        </w:rPr>
      </w:pPr>
    </w:p>
    <w:p w:rsidR="00871EEA" w:rsidRPr="00B87A49" w:rsidRDefault="00871EEA" w:rsidP="00871EEA">
      <w:pPr>
        <w:jc w:val="both"/>
        <w:rPr>
          <w:b/>
          <w:sz w:val="28"/>
          <w:szCs w:val="24"/>
        </w:rPr>
      </w:pPr>
      <w:r w:rsidRPr="00B87A49">
        <w:rPr>
          <w:b/>
          <w:sz w:val="28"/>
          <w:szCs w:val="24"/>
        </w:rPr>
        <w:t>Заступник начальника відділу</w:t>
      </w:r>
    </w:p>
    <w:p w:rsidR="00871EEA" w:rsidRPr="00B87A49" w:rsidRDefault="00871EEA" w:rsidP="00871EEA">
      <w:pPr>
        <w:jc w:val="both"/>
        <w:rPr>
          <w:b/>
          <w:sz w:val="28"/>
          <w:szCs w:val="24"/>
        </w:rPr>
      </w:pPr>
      <w:r w:rsidRPr="00B87A49">
        <w:rPr>
          <w:b/>
          <w:sz w:val="28"/>
          <w:szCs w:val="24"/>
        </w:rPr>
        <w:t xml:space="preserve">мисливського господарства, </w:t>
      </w:r>
    </w:p>
    <w:p w:rsidR="00871EEA" w:rsidRDefault="00B87A49" w:rsidP="00871EEA">
      <w:pPr>
        <w:jc w:val="both"/>
        <w:rPr>
          <w:b/>
          <w:sz w:val="28"/>
          <w:szCs w:val="24"/>
        </w:rPr>
      </w:pPr>
      <w:r w:rsidRPr="00B87A49">
        <w:rPr>
          <w:b/>
          <w:sz w:val="28"/>
          <w:szCs w:val="24"/>
        </w:rPr>
        <w:t>полювання та рекреації</w:t>
      </w:r>
      <w:r w:rsidRPr="00B87A49">
        <w:rPr>
          <w:b/>
          <w:sz w:val="28"/>
          <w:szCs w:val="24"/>
        </w:rPr>
        <w:tab/>
      </w:r>
      <w:r w:rsidRPr="00B87A49">
        <w:rPr>
          <w:b/>
          <w:sz w:val="28"/>
          <w:szCs w:val="24"/>
        </w:rPr>
        <w:tab/>
      </w:r>
      <w:r w:rsidRPr="00B87A49">
        <w:rPr>
          <w:b/>
          <w:sz w:val="28"/>
          <w:szCs w:val="24"/>
        </w:rPr>
        <w:tab/>
      </w:r>
      <w:r w:rsidRPr="00B87A49">
        <w:rPr>
          <w:b/>
          <w:sz w:val="28"/>
          <w:szCs w:val="24"/>
        </w:rPr>
        <w:tab/>
      </w:r>
      <w:r w:rsidRPr="00B87A49">
        <w:rPr>
          <w:b/>
          <w:sz w:val="28"/>
          <w:szCs w:val="24"/>
        </w:rPr>
        <w:tab/>
      </w:r>
      <w:r w:rsidRPr="00B87A49">
        <w:rPr>
          <w:b/>
          <w:sz w:val="28"/>
          <w:szCs w:val="24"/>
        </w:rPr>
        <w:tab/>
        <w:t>Валентин ПАСТУХ</w:t>
      </w:r>
    </w:p>
    <w:p w:rsidR="00B87A49" w:rsidRDefault="00B87A49" w:rsidP="00871EEA">
      <w:pPr>
        <w:jc w:val="both"/>
        <w:rPr>
          <w:b/>
          <w:sz w:val="28"/>
          <w:szCs w:val="24"/>
        </w:rPr>
      </w:pPr>
    </w:p>
    <w:p w:rsidR="00B87A49" w:rsidRPr="00B87A49" w:rsidRDefault="00B87A49" w:rsidP="00871EEA">
      <w:pPr>
        <w:jc w:val="both"/>
        <w:rPr>
          <w:sz w:val="28"/>
          <w:szCs w:val="24"/>
        </w:rPr>
      </w:pPr>
      <w:r w:rsidRPr="00B87A49">
        <w:rPr>
          <w:sz w:val="28"/>
          <w:szCs w:val="24"/>
        </w:rPr>
        <w:t>29.06.2023</w:t>
      </w:r>
    </w:p>
    <w:p w:rsidR="00871EEA" w:rsidRPr="009C4CF4" w:rsidRDefault="00871EEA" w:rsidP="00871EEA">
      <w:pPr>
        <w:jc w:val="both"/>
        <w:rPr>
          <w:sz w:val="32"/>
          <w:szCs w:val="28"/>
        </w:rPr>
      </w:pPr>
    </w:p>
    <w:p w:rsidR="00B94B9E" w:rsidRPr="009C4CF4" w:rsidRDefault="00B94B9E" w:rsidP="006944D8">
      <w:pPr>
        <w:jc w:val="both"/>
        <w:rPr>
          <w:sz w:val="28"/>
          <w:szCs w:val="28"/>
        </w:rPr>
      </w:pPr>
    </w:p>
    <w:p w:rsidR="00874735" w:rsidRPr="009C4CF4" w:rsidRDefault="00874735" w:rsidP="006944D8">
      <w:pPr>
        <w:jc w:val="both"/>
        <w:rPr>
          <w:b/>
          <w:bCs/>
          <w:iCs/>
          <w:sz w:val="28"/>
          <w:szCs w:val="28"/>
        </w:rPr>
      </w:pPr>
      <w:bookmarkStart w:id="6" w:name="_GoBack"/>
      <w:bookmarkEnd w:id="6"/>
    </w:p>
    <w:p w:rsidR="000B2883" w:rsidRPr="009C4CF4" w:rsidRDefault="000B2883" w:rsidP="006944D8">
      <w:pPr>
        <w:jc w:val="both"/>
        <w:rPr>
          <w:bCs/>
          <w:iCs/>
          <w:sz w:val="28"/>
          <w:szCs w:val="28"/>
        </w:rPr>
      </w:pPr>
    </w:p>
    <w:p w:rsidR="00434810" w:rsidRPr="009C4CF4" w:rsidRDefault="00434810" w:rsidP="006944D8">
      <w:pPr>
        <w:jc w:val="both"/>
        <w:rPr>
          <w:bCs/>
          <w:iCs/>
          <w:sz w:val="28"/>
          <w:szCs w:val="28"/>
        </w:rPr>
      </w:pPr>
    </w:p>
    <w:sectPr w:rsidR="00434810" w:rsidRPr="009C4CF4" w:rsidSect="00874735">
      <w:pgSz w:w="11906" w:h="16838"/>
      <w:pgMar w:top="851" w:right="566" w:bottom="709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068"/>
    <w:multiLevelType w:val="hybridMultilevel"/>
    <w:tmpl w:val="7EBA4978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E18AD"/>
    <w:multiLevelType w:val="hybridMultilevel"/>
    <w:tmpl w:val="D34ED93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78F"/>
    <w:multiLevelType w:val="singleLevel"/>
    <w:tmpl w:val="D6B6A77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0F777F9C"/>
    <w:multiLevelType w:val="hybridMultilevel"/>
    <w:tmpl w:val="CD9C62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A5006"/>
    <w:multiLevelType w:val="hybridMultilevel"/>
    <w:tmpl w:val="78A6EFB6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2CD9"/>
    <w:multiLevelType w:val="hybridMultilevel"/>
    <w:tmpl w:val="8604CBD0"/>
    <w:lvl w:ilvl="0" w:tplc="DC5C740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64B53"/>
    <w:multiLevelType w:val="hybridMultilevel"/>
    <w:tmpl w:val="F5BE35E4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B6A96"/>
    <w:multiLevelType w:val="hybridMultilevel"/>
    <w:tmpl w:val="99E8F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5BA56B1"/>
    <w:multiLevelType w:val="hybridMultilevel"/>
    <w:tmpl w:val="FE58FB5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70545"/>
    <w:multiLevelType w:val="hybridMultilevel"/>
    <w:tmpl w:val="9BCAFDA8"/>
    <w:lvl w:ilvl="0" w:tplc="DC5C740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3C687A"/>
    <w:multiLevelType w:val="singleLevel"/>
    <w:tmpl w:val="D6B6A77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537A284F"/>
    <w:multiLevelType w:val="hybridMultilevel"/>
    <w:tmpl w:val="33F6C190"/>
    <w:lvl w:ilvl="0" w:tplc="CB3098B8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0B2467F"/>
    <w:multiLevelType w:val="hybridMultilevel"/>
    <w:tmpl w:val="5DAE5CD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9E199A"/>
    <w:multiLevelType w:val="hybridMultilevel"/>
    <w:tmpl w:val="DAB885F0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06424"/>
    <w:multiLevelType w:val="hybridMultilevel"/>
    <w:tmpl w:val="15DE3F2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370EAD"/>
    <w:multiLevelType w:val="hybridMultilevel"/>
    <w:tmpl w:val="D34ED93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5604A"/>
    <w:multiLevelType w:val="hybridMultilevel"/>
    <w:tmpl w:val="7ED090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2442F"/>
    <w:multiLevelType w:val="hybridMultilevel"/>
    <w:tmpl w:val="37F2C318"/>
    <w:lvl w:ilvl="0" w:tplc="E42AAE4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42AAE40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4"/>
  </w:num>
  <w:num w:numId="8">
    <w:abstractNumId w:val="3"/>
  </w:num>
  <w:num w:numId="9">
    <w:abstractNumId w:val="16"/>
  </w:num>
  <w:num w:numId="10">
    <w:abstractNumId w:val="6"/>
  </w:num>
  <w:num w:numId="11">
    <w:abstractNumId w:val="9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8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1F"/>
    <w:rsid w:val="00022D35"/>
    <w:rsid w:val="000537B3"/>
    <w:rsid w:val="00056957"/>
    <w:rsid w:val="00077579"/>
    <w:rsid w:val="00081976"/>
    <w:rsid w:val="000837AE"/>
    <w:rsid w:val="000B2883"/>
    <w:rsid w:val="00110A9E"/>
    <w:rsid w:val="0011768F"/>
    <w:rsid w:val="001243CB"/>
    <w:rsid w:val="0013008F"/>
    <w:rsid w:val="0013411A"/>
    <w:rsid w:val="00135B2D"/>
    <w:rsid w:val="001366DD"/>
    <w:rsid w:val="00181828"/>
    <w:rsid w:val="001824FC"/>
    <w:rsid w:val="001A1427"/>
    <w:rsid w:val="001B64DC"/>
    <w:rsid w:val="00203BD7"/>
    <w:rsid w:val="00216EBF"/>
    <w:rsid w:val="002617A6"/>
    <w:rsid w:val="00264AFA"/>
    <w:rsid w:val="002A33D9"/>
    <w:rsid w:val="002D71AA"/>
    <w:rsid w:val="002E3EBE"/>
    <w:rsid w:val="002F4A0E"/>
    <w:rsid w:val="0030081F"/>
    <w:rsid w:val="00312572"/>
    <w:rsid w:val="00333C30"/>
    <w:rsid w:val="00335E77"/>
    <w:rsid w:val="003719F6"/>
    <w:rsid w:val="00386BF6"/>
    <w:rsid w:val="003B5FCC"/>
    <w:rsid w:val="003D1CD6"/>
    <w:rsid w:val="003D3D27"/>
    <w:rsid w:val="003E0A49"/>
    <w:rsid w:val="004125D5"/>
    <w:rsid w:val="00434810"/>
    <w:rsid w:val="00436049"/>
    <w:rsid w:val="004448C1"/>
    <w:rsid w:val="00453C8D"/>
    <w:rsid w:val="004570E2"/>
    <w:rsid w:val="00473657"/>
    <w:rsid w:val="00481A35"/>
    <w:rsid w:val="004B0857"/>
    <w:rsid w:val="004C1978"/>
    <w:rsid w:val="004E60D8"/>
    <w:rsid w:val="00506FA4"/>
    <w:rsid w:val="00513187"/>
    <w:rsid w:val="00513DE0"/>
    <w:rsid w:val="00516DA5"/>
    <w:rsid w:val="005260BA"/>
    <w:rsid w:val="0054360B"/>
    <w:rsid w:val="00543707"/>
    <w:rsid w:val="00556470"/>
    <w:rsid w:val="00572A8E"/>
    <w:rsid w:val="005B1282"/>
    <w:rsid w:val="005C105E"/>
    <w:rsid w:val="005C1792"/>
    <w:rsid w:val="005C6BC6"/>
    <w:rsid w:val="005D0F79"/>
    <w:rsid w:val="005D2204"/>
    <w:rsid w:val="005D5AFB"/>
    <w:rsid w:val="00620344"/>
    <w:rsid w:val="00641D11"/>
    <w:rsid w:val="0064614F"/>
    <w:rsid w:val="00661321"/>
    <w:rsid w:val="00686CED"/>
    <w:rsid w:val="006944D8"/>
    <w:rsid w:val="006D2606"/>
    <w:rsid w:val="006E7D2A"/>
    <w:rsid w:val="006F1615"/>
    <w:rsid w:val="00702BD4"/>
    <w:rsid w:val="007071A7"/>
    <w:rsid w:val="00737983"/>
    <w:rsid w:val="007463A5"/>
    <w:rsid w:val="00764741"/>
    <w:rsid w:val="00771C7E"/>
    <w:rsid w:val="007743D3"/>
    <w:rsid w:val="0079725E"/>
    <w:rsid w:val="007B11BF"/>
    <w:rsid w:val="007C1763"/>
    <w:rsid w:val="007C3F64"/>
    <w:rsid w:val="007C4501"/>
    <w:rsid w:val="007D39EC"/>
    <w:rsid w:val="007D7133"/>
    <w:rsid w:val="007F23A0"/>
    <w:rsid w:val="007F2F8A"/>
    <w:rsid w:val="007F5EA9"/>
    <w:rsid w:val="007F7563"/>
    <w:rsid w:val="00815B0B"/>
    <w:rsid w:val="008176AD"/>
    <w:rsid w:val="00826768"/>
    <w:rsid w:val="008334AB"/>
    <w:rsid w:val="00867418"/>
    <w:rsid w:val="0086755E"/>
    <w:rsid w:val="00871EEA"/>
    <w:rsid w:val="00874735"/>
    <w:rsid w:val="008822F0"/>
    <w:rsid w:val="00887289"/>
    <w:rsid w:val="00891971"/>
    <w:rsid w:val="008A26A0"/>
    <w:rsid w:val="008C4C4A"/>
    <w:rsid w:val="008D5912"/>
    <w:rsid w:val="0092321A"/>
    <w:rsid w:val="0093345E"/>
    <w:rsid w:val="009644AC"/>
    <w:rsid w:val="009813D9"/>
    <w:rsid w:val="009A1657"/>
    <w:rsid w:val="009C4CF4"/>
    <w:rsid w:val="009C7FEF"/>
    <w:rsid w:val="00A03655"/>
    <w:rsid w:val="00A04890"/>
    <w:rsid w:val="00A5318D"/>
    <w:rsid w:val="00A56FC3"/>
    <w:rsid w:val="00A6659E"/>
    <w:rsid w:val="00A7598D"/>
    <w:rsid w:val="00A943EA"/>
    <w:rsid w:val="00A95B16"/>
    <w:rsid w:val="00A97E74"/>
    <w:rsid w:val="00AA3111"/>
    <w:rsid w:val="00AF0BFD"/>
    <w:rsid w:val="00B039E8"/>
    <w:rsid w:val="00B05D32"/>
    <w:rsid w:val="00B10172"/>
    <w:rsid w:val="00B1625E"/>
    <w:rsid w:val="00B40E03"/>
    <w:rsid w:val="00B4267C"/>
    <w:rsid w:val="00B647B9"/>
    <w:rsid w:val="00B67621"/>
    <w:rsid w:val="00B87A49"/>
    <w:rsid w:val="00B94B9E"/>
    <w:rsid w:val="00BE6B68"/>
    <w:rsid w:val="00C24EFD"/>
    <w:rsid w:val="00C61BB0"/>
    <w:rsid w:val="00C6557E"/>
    <w:rsid w:val="00C70047"/>
    <w:rsid w:val="00C93496"/>
    <w:rsid w:val="00C949B8"/>
    <w:rsid w:val="00CC42E4"/>
    <w:rsid w:val="00CF2353"/>
    <w:rsid w:val="00D0136F"/>
    <w:rsid w:val="00D1335A"/>
    <w:rsid w:val="00D14B69"/>
    <w:rsid w:val="00D15AB8"/>
    <w:rsid w:val="00D16BBF"/>
    <w:rsid w:val="00D2018A"/>
    <w:rsid w:val="00D37950"/>
    <w:rsid w:val="00D44D58"/>
    <w:rsid w:val="00D4576C"/>
    <w:rsid w:val="00D60E27"/>
    <w:rsid w:val="00D665A8"/>
    <w:rsid w:val="00DC0FB7"/>
    <w:rsid w:val="00DC2094"/>
    <w:rsid w:val="00DD035E"/>
    <w:rsid w:val="00E324AC"/>
    <w:rsid w:val="00E338B1"/>
    <w:rsid w:val="00E63312"/>
    <w:rsid w:val="00E7231F"/>
    <w:rsid w:val="00E760EB"/>
    <w:rsid w:val="00E80891"/>
    <w:rsid w:val="00EA751D"/>
    <w:rsid w:val="00EB6802"/>
    <w:rsid w:val="00EC0629"/>
    <w:rsid w:val="00F069C7"/>
    <w:rsid w:val="00F1493B"/>
    <w:rsid w:val="00F20552"/>
    <w:rsid w:val="00F24EA7"/>
    <w:rsid w:val="00F4099C"/>
    <w:rsid w:val="00F6704E"/>
    <w:rsid w:val="00F720C6"/>
    <w:rsid w:val="00F9610A"/>
    <w:rsid w:val="00FC2279"/>
    <w:rsid w:val="00FC56C4"/>
    <w:rsid w:val="00FD3822"/>
    <w:rsid w:val="00FE0F34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950386CE-5D90-4F7D-A04A-F56F23D5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jc w:val="both"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pPr>
      <w:keepNext/>
      <w:jc w:val="center"/>
      <w:outlineLvl w:val="1"/>
    </w:pPr>
    <w:rPr>
      <w:b/>
      <w:bCs/>
      <w:sz w:val="28"/>
      <w:szCs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paragraph" w:styleId="a5">
    <w:name w:val="Plain Text"/>
    <w:basedOn w:val="a"/>
    <w:rsid w:val="0030081F"/>
    <w:pPr>
      <w:autoSpaceDE/>
      <w:autoSpaceDN/>
    </w:pPr>
    <w:rPr>
      <w:rFonts w:ascii="Courier New" w:hAnsi="Courier New" w:cs="Courier New"/>
      <w:lang w:val="ru-RU"/>
    </w:rPr>
  </w:style>
  <w:style w:type="table" w:styleId="a6">
    <w:name w:val="Table Grid"/>
    <w:basedOn w:val="a1"/>
    <w:uiPriority w:val="39"/>
    <w:rsid w:val="00333C3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333C30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8">
    <w:name w:val="Strong"/>
    <w:uiPriority w:val="99"/>
    <w:qFormat/>
    <w:rsid w:val="00333C30"/>
    <w:rPr>
      <w:rFonts w:cs="Times New Roman"/>
      <w:b/>
      <w:bCs/>
    </w:rPr>
  </w:style>
  <w:style w:type="paragraph" w:customStyle="1" w:styleId="10">
    <w:name w:val="Стиль1"/>
    <w:rsid w:val="00333C30"/>
    <w:pPr>
      <w:autoSpaceDE w:val="0"/>
      <w:autoSpaceDN w:val="0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3D1CD6"/>
    <w:pPr>
      <w:autoSpaceDE/>
      <w:autoSpaceDN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B08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0857"/>
    <w:rPr>
      <w:rFonts w:ascii="Tahoma" w:hAnsi="Tahoma" w:cs="Tahoma"/>
      <w:sz w:val="16"/>
      <w:szCs w:val="16"/>
      <w:lang w:eastAsia="ru-RU"/>
    </w:rPr>
  </w:style>
  <w:style w:type="character" w:customStyle="1" w:styleId="FontStyle20">
    <w:name w:val="Font Style20"/>
    <w:rsid w:val="00C6557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3928</Words>
  <Characters>2240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 Н Ф О Р М</vt:lpstr>
      <vt:lpstr>І Н Ф О Р М</vt:lpstr>
    </vt:vector>
  </TitlesOfParts>
  <Company>Elcom Ltd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 Н Ф О Р М</dc:title>
  <dc:subject/>
  <dc:creator>VEL</dc:creator>
  <cp:keywords/>
  <cp:lastModifiedBy>Lisgosp6</cp:lastModifiedBy>
  <cp:revision>4</cp:revision>
  <cp:lastPrinted>2023-01-16T11:37:00Z</cp:lastPrinted>
  <dcterms:created xsi:type="dcterms:W3CDTF">2023-07-11T12:35:00Z</dcterms:created>
  <dcterms:modified xsi:type="dcterms:W3CDTF">2023-07-11T12:40:00Z</dcterms:modified>
</cp:coreProperties>
</file>